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82D1" w14:textId="17630867" w:rsidR="003006A7" w:rsidRPr="0068181B" w:rsidRDefault="00A85F43" w:rsidP="003006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Calibri" w:eastAsia="Arial" w:hAnsi="Calibri" w:cs="Calibri"/>
          <w:b/>
          <w:bCs/>
          <w:color w:val="000000"/>
          <w:spacing w:val="20"/>
          <w:sz w:val="40"/>
          <w:szCs w:val="72"/>
          <w:u w:color="000000"/>
          <w:bdr w:val="nil"/>
          <w:lang w:eastAsia="de-DE"/>
        </w:rPr>
      </w:pPr>
      <w:r>
        <w:rPr>
          <w:rFonts w:ascii="Calibri" w:eastAsia="Calibri" w:hAnsi="Calibri" w:cs="Calibri"/>
          <w:b/>
          <w:bCs/>
          <w:color w:val="000000"/>
          <w:spacing w:val="20"/>
          <w:sz w:val="40"/>
          <w:szCs w:val="72"/>
          <w:u w:color="000000"/>
          <w:bdr w:val="nil"/>
          <w:lang w:eastAsia="de-DE"/>
        </w:rPr>
        <w:t>Django 3000 ALIBABO</w:t>
      </w:r>
    </w:p>
    <w:p w14:paraId="706581C9" w14:textId="7046A944" w:rsidR="00772718" w:rsidRPr="0068181B" w:rsidRDefault="003006A7" w:rsidP="003006A7">
      <w:pPr>
        <w:jc w:val="center"/>
        <w:rPr>
          <w:rFonts w:ascii="Calibri" w:eastAsia="Calibri" w:hAnsi="Calibri" w:cs="Calibri"/>
          <w:b/>
          <w:color w:val="000000"/>
          <w:sz w:val="32"/>
          <w:szCs w:val="72"/>
          <w:u w:color="000000"/>
          <w:bdr w:val="nil"/>
          <w:lang w:eastAsia="de-DE"/>
        </w:rPr>
      </w:pPr>
      <w:r w:rsidRPr="0068181B">
        <w:rPr>
          <w:rFonts w:ascii="Calibri" w:eastAsia="Calibri" w:hAnsi="Calibri" w:cs="Calibri"/>
          <w:b/>
          <w:color w:val="000000"/>
          <w:sz w:val="32"/>
          <w:szCs w:val="72"/>
          <w:u w:color="000000"/>
          <w:bdr w:val="nil"/>
          <w:lang w:eastAsia="de-DE"/>
        </w:rPr>
        <w:t xml:space="preserve">VÖ </w:t>
      </w:r>
      <w:r w:rsidR="00A85F43">
        <w:rPr>
          <w:rFonts w:ascii="Calibri" w:eastAsia="Calibri" w:hAnsi="Calibri" w:cs="Calibri"/>
          <w:b/>
          <w:color w:val="000000"/>
          <w:sz w:val="32"/>
          <w:szCs w:val="72"/>
          <w:u w:color="000000"/>
          <w:bdr w:val="nil"/>
          <w:lang w:eastAsia="de-DE"/>
        </w:rPr>
        <w:t>17</w:t>
      </w:r>
      <w:r w:rsidR="0086330D" w:rsidRPr="0068181B">
        <w:rPr>
          <w:rFonts w:ascii="Calibri" w:eastAsia="Calibri" w:hAnsi="Calibri" w:cs="Calibri"/>
          <w:b/>
          <w:color w:val="000000"/>
          <w:sz w:val="32"/>
          <w:szCs w:val="72"/>
          <w:u w:color="000000"/>
          <w:bdr w:val="nil"/>
          <w:lang w:eastAsia="de-DE"/>
        </w:rPr>
        <w:t xml:space="preserve">. </w:t>
      </w:r>
      <w:r w:rsidR="00A85F43">
        <w:rPr>
          <w:rFonts w:ascii="Calibri" w:eastAsia="Calibri" w:hAnsi="Calibri" w:cs="Calibri"/>
          <w:b/>
          <w:color w:val="000000"/>
          <w:sz w:val="32"/>
          <w:szCs w:val="72"/>
          <w:u w:color="000000"/>
          <w:bdr w:val="nil"/>
          <w:lang w:eastAsia="de-DE"/>
        </w:rPr>
        <w:t>Juni 2022</w:t>
      </w:r>
    </w:p>
    <w:p w14:paraId="0130F196" w14:textId="766F4A75" w:rsidR="003006A7" w:rsidRDefault="00A32BF8" w:rsidP="003006A7">
      <w:pPr>
        <w:jc w:val="center"/>
      </w:pPr>
      <w:r>
        <w:rPr>
          <w:noProof/>
        </w:rPr>
        <w:drawing>
          <wp:inline distT="0" distB="0" distL="0" distR="0" wp14:anchorId="5C45532A" wp14:editId="58E08D28">
            <wp:extent cx="1904365" cy="1681918"/>
            <wp:effectExtent l="0" t="0" r="635" b="0"/>
            <wp:docPr id="1" name="Grafik 1" descr="Ein Bild, das Text, Person, draußen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Person, draußen, Schild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451" cy="17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0BAD1" w14:textId="3C78DF20" w:rsidR="003006A7" w:rsidRPr="00D112F4" w:rsidRDefault="00C36D7E" w:rsidP="003006A7">
      <w:pPr>
        <w:spacing w:after="0"/>
        <w:jc w:val="center"/>
        <w:rPr>
          <w:rStyle w:val="Ohne"/>
          <w:rFonts w:eastAsia="Arial"/>
          <w:b/>
          <w:bCs/>
          <w:sz w:val="18"/>
          <w:szCs w:val="16"/>
        </w:rPr>
      </w:pPr>
      <w:r w:rsidRPr="00D112F4">
        <w:rPr>
          <w:rStyle w:val="Ohne"/>
          <w:b/>
          <w:bCs/>
          <w:sz w:val="18"/>
          <w:szCs w:val="16"/>
        </w:rPr>
        <w:t>*</w:t>
      </w:r>
      <w:r w:rsidR="0005391A">
        <w:rPr>
          <w:rStyle w:val="Ohne"/>
          <w:b/>
          <w:bCs/>
          <w:sz w:val="18"/>
          <w:szCs w:val="16"/>
        </w:rPr>
        <w:t xml:space="preserve"> </w:t>
      </w:r>
      <w:r w:rsidR="00F60C2C" w:rsidRPr="00D112F4">
        <w:rPr>
          <w:rStyle w:val="Ohne"/>
          <w:b/>
          <w:bCs/>
          <w:sz w:val="18"/>
          <w:szCs w:val="16"/>
        </w:rPr>
        <w:t>Artikel:</w:t>
      </w:r>
      <w:r w:rsidRPr="00D112F4">
        <w:rPr>
          <w:rStyle w:val="Ohne"/>
          <w:b/>
          <w:bCs/>
          <w:sz w:val="18"/>
          <w:szCs w:val="16"/>
        </w:rPr>
        <w:t xml:space="preserve"> </w:t>
      </w:r>
      <w:r w:rsidR="00A85F43">
        <w:rPr>
          <w:rStyle w:val="Ohne"/>
          <w:b/>
          <w:bCs/>
          <w:i/>
          <w:sz w:val="18"/>
          <w:szCs w:val="16"/>
        </w:rPr>
        <w:t xml:space="preserve">Django 3000 </w:t>
      </w:r>
      <w:proofErr w:type="spellStart"/>
      <w:r w:rsidR="00A85F43">
        <w:rPr>
          <w:rStyle w:val="Ohne"/>
          <w:b/>
          <w:bCs/>
          <w:i/>
          <w:sz w:val="18"/>
          <w:szCs w:val="16"/>
        </w:rPr>
        <w:t>AliBabo</w:t>
      </w:r>
      <w:proofErr w:type="spellEnd"/>
      <w:r w:rsidR="003006A7" w:rsidRPr="00D112F4">
        <w:rPr>
          <w:rStyle w:val="Ohne"/>
          <w:b/>
          <w:bCs/>
          <w:sz w:val="18"/>
          <w:szCs w:val="16"/>
        </w:rPr>
        <w:t xml:space="preserve">, Vertrieb </w:t>
      </w:r>
      <w:r w:rsidR="00A85F43">
        <w:rPr>
          <w:rStyle w:val="Ohne"/>
          <w:b/>
          <w:bCs/>
          <w:sz w:val="18"/>
          <w:szCs w:val="16"/>
        </w:rPr>
        <w:t>Sonic Music Entertainment GmbH</w:t>
      </w:r>
      <w:r w:rsidR="003006A7" w:rsidRPr="00D112F4">
        <w:rPr>
          <w:rStyle w:val="Ohne"/>
          <w:b/>
          <w:bCs/>
          <w:sz w:val="18"/>
          <w:szCs w:val="16"/>
        </w:rPr>
        <w:t>, Label Millaphon Records GmbH LC-24980</w:t>
      </w:r>
    </w:p>
    <w:p w14:paraId="0FFBCE07" w14:textId="4EC6E2CE" w:rsidR="003006A7" w:rsidRPr="00D112F4" w:rsidRDefault="00FD0A3D" w:rsidP="00B21727">
      <w:pPr>
        <w:spacing w:after="0"/>
        <w:jc w:val="center"/>
        <w:rPr>
          <w:rStyle w:val="Ohne"/>
          <w:b/>
          <w:bCs/>
          <w:sz w:val="18"/>
          <w:szCs w:val="16"/>
        </w:rPr>
      </w:pPr>
      <w:r w:rsidRPr="00D112F4">
        <w:rPr>
          <w:rStyle w:val="Ohne"/>
          <w:b/>
          <w:bCs/>
          <w:sz w:val="18"/>
          <w:szCs w:val="16"/>
        </w:rPr>
        <w:t xml:space="preserve">EAN </w:t>
      </w:r>
      <w:r w:rsidR="00E31646" w:rsidRPr="00E31646">
        <w:rPr>
          <w:rStyle w:val="Ohne"/>
          <w:b/>
          <w:bCs/>
          <w:sz w:val="18"/>
          <w:szCs w:val="16"/>
        </w:rPr>
        <w:t>4260256750661</w:t>
      </w:r>
      <w:r w:rsidRPr="00D112F4">
        <w:rPr>
          <w:rStyle w:val="Ohne"/>
          <w:b/>
          <w:bCs/>
          <w:sz w:val="18"/>
          <w:szCs w:val="16"/>
        </w:rPr>
        <w:t xml:space="preserve"> (CD)</w:t>
      </w:r>
      <w:r w:rsidR="00DD655A">
        <w:rPr>
          <w:rStyle w:val="Ohne"/>
          <w:b/>
          <w:bCs/>
          <w:sz w:val="18"/>
          <w:szCs w:val="16"/>
        </w:rPr>
        <w:t>,</w:t>
      </w:r>
      <w:r w:rsidR="0086330D">
        <w:rPr>
          <w:rStyle w:val="Ohne"/>
          <w:b/>
          <w:bCs/>
          <w:sz w:val="18"/>
          <w:szCs w:val="16"/>
        </w:rPr>
        <w:t xml:space="preserve"> </w:t>
      </w:r>
      <w:r w:rsidR="0086330D" w:rsidRPr="00E72A12">
        <w:rPr>
          <w:rStyle w:val="Ohne"/>
          <w:b/>
          <w:bCs/>
          <w:sz w:val="18"/>
          <w:szCs w:val="16"/>
        </w:rPr>
        <w:t>Inhalt: 1</w:t>
      </w:r>
      <w:r w:rsidR="00A85F43">
        <w:rPr>
          <w:rStyle w:val="Ohne"/>
          <w:b/>
          <w:bCs/>
          <w:sz w:val="18"/>
          <w:szCs w:val="16"/>
        </w:rPr>
        <w:t>0</w:t>
      </w:r>
      <w:r w:rsidR="0086330D" w:rsidRPr="00E72A12">
        <w:rPr>
          <w:rStyle w:val="Ohne"/>
          <w:b/>
          <w:bCs/>
          <w:sz w:val="18"/>
          <w:szCs w:val="16"/>
        </w:rPr>
        <w:t xml:space="preserve"> Tracks, </w:t>
      </w:r>
      <w:r w:rsidR="00E31774">
        <w:rPr>
          <w:rStyle w:val="Ohne"/>
          <w:b/>
          <w:bCs/>
          <w:sz w:val="18"/>
          <w:szCs w:val="16"/>
        </w:rPr>
        <w:t>31</w:t>
      </w:r>
      <w:r w:rsidR="0086330D" w:rsidRPr="00E72A12">
        <w:rPr>
          <w:rStyle w:val="Ohne"/>
          <w:b/>
          <w:bCs/>
          <w:sz w:val="18"/>
          <w:szCs w:val="16"/>
        </w:rPr>
        <w:t>:</w:t>
      </w:r>
      <w:r w:rsidR="00E31774">
        <w:rPr>
          <w:rStyle w:val="Ohne"/>
          <w:b/>
          <w:bCs/>
          <w:sz w:val="18"/>
          <w:szCs w:val="16"/>
        </w:rPr>
        <w:t>54</w:t>
      </w:r>
      <w:r w:rsidR="0086330D" w:rsidRPr="00E72A12">
        <w:rPr>
          <w:rStyle w:val="Ohne"/>
          <w:b/>
          <w:bCs/>
          <w:sz w:val="18"/>
          <w:szCs w:val="16"/>
        </w:rPr>
        <w:t xml:space="preserve"> min </w:t>
      </w:r>
      <w:r w:rsidR="003006A7" w:rsidRPr="00E72A12">
        <w:rPr>
          <w:rStyle w:val="Ohne"/>
          <w:b/>
          <w:bCs/>
          <w:sz w:val="18"/>
          <w:szCs w:val="16"/>
        </w:rPr>
        <w:t>*</w:t>
      </w:r>
    </w:p>
    <w:p w14:paraId="4A1BA946" w14:textId="77777777" w:rsidR="007D12F1" w:rsidRDefault="007D12F1" w:rsidP="007D12F1">
      <w:pPr>
        <w:spacing w:after="0" w:line="240" w:lineRule="auto"/>
      </w:pPr>
    </w:p>
    <w:p w14:paraId="032FDC95" w14:textId="51ED5250" w:rsidR="000C49D1" w:rsidRDefault="000C49D1" w:rsidP="000C49D1">
      <w:pPr>
        <w:spacing w:before="120" w:line="280" w:lineRule="auto"/>
      </w:pPr>
      <w:r>
        <w:t>Mit „</w:t>
      </w:r>
      <w:proofErr w:type="spellStart"/>
      <w:r>
        <w:t>AliBabo</w:t>
      </w:r>
      <w:proofErr w:type="spellEnd"/>
      <w:r>
        <w:t xml:space="preserve">“, dem Titelsong vom brandneuen gleichnamigen Album, das am 17. Juni erscheint, bekommt </w:t>
      </w:r>
      <w:proofErr w:type="gramStart"/>
      <w:r>
        <w:t>die „Heidi“</w:t>
      </w:r>
      <w:proofErr w:type="gramEnd"/>
      <w:r>
        <w:t xml:space="preserve"> ihren langersehnten, tanzwütigen Partner: „Er </w:t>
      </w:r>
      <w:proofErr w:type="spellStart"/>
      <w:r>
        <w:t>schüttelt</w:t>
      </w:r>
      <w:proofErr w:type="spellEnd"/>
      <w:r>
        <w:t xml:space="preserve"> si, bringt an </w:t>
      </w:r>
      <w:proofErr w:type="spellStart"/>
      <w:r>
        <w:t>Bodn</w:t>
      </w:r>
      <w:proofErr w:type="spellEnd"/>
      <w:r>
        <w:t xml:space="preserve"> zum </w:t>
      </w:r>
      <w:proofErr w:type="spellStart"/>
      <w:r>
        <w:t>Bebn</w:t>
      </w:r>
      <w:proofErr w:type="spellEnd"/>
      <w:r>
        <w:t xml:space="preserve"> ... des </w:t>
      </w:r>
      <w:proofErr w:type="spellStart"/>
      <w:r>
        <w:t>is</w:t>
      </w:r>
      <w:proofErr w:type="spellEnd"/>
      <w:r>
        <w:t xml:space="preserve"> da Ali, </w:t>
      </w:r>
      <w:proofErr w:type="spellStart"/>
      <w:r>
        <w:t>AliBabo</w:t>
      </w:r>
      <w:proofErr w:type="spellEnd"/>
      <w:r>
        <w:t>“. Ein ungleiches Paar, das ein gemeinsames Motto verfolgt: „Danz di frei!“</w:t>
      </w:r>
    </w:p>
    <w:p w14:paraId="5E2DEECF" w14:textId="77777777" w:rsidR="000C49D1" w:rsidRDefault="000C49D1" w:rsidP="000C49D1">
      <w:pPr>
        <w:spacing w:before="120" w:line="280" w:lineRule="auto"/>
      </w:pPr>
      <w:r>
        <w:t xml:space="preserve">Die bayerischen </w:t>
      </w:r>
      <w:proofErr w:type="spellStart"/>
      <w:r>
        <w:t>Gypsys</w:t>
      </w:r>
      <w:proofErr w:type="spellEnd"/>
      <w:r>
        <w:t xml:space="preserve"> von Django 3000 rocken seit nunmehr zehn Jahren auf großen und kleineren Bühnen der Welt. Ihr unverwechselbarer </w:t>
      </w:r>
      <w:proofErr w:type="spellStart"/>
      <w:r>
        <w:t>Gypsysound</w:t>
      </w:r>
      <w:proofErr w:type="spellEnd"/>
      <w:r>
        <w:t xml:space="preserve"> bringt von Indien über Russland bis Südkorea jeden zum Tanzen, der nicht gerade an einer Hüftdysplasie leidet.</w:t>
      </w:r>
    </w:p>
    <w:p w14:paraId="232F5B43" w14:textId="77777777" w:rsidR="000C49D1" w:rsidRDefault="000C49D1" w:rsidP="000C49D1">
      <w:pPr>
        <w:spacing w:before="120" w:line="280" w:lineRule="auto"/>
      </w:pPr>
      <w:r>
        <w:t xml:space="preserve">Die vier </w:t>
      </w:r>
      <w:proofErr w:type="spellStart"/>
      <w:r>
        <w:t>Babos</w:t>
      </w:r>
      <w:proofErr w:type="spellEnd"/>
      <w:r>
        <w:t xml:space="preserve">, vier undurchschaubare </w:t>
      </w:r>
      <w:proofErr w:type="spellStart"/>
      <w:r>
        <w:t>Gschäfltmacher</w:t>
      </w:r>
      <w:proofErr w:type="spellEnd"/>
      <w:r>
        <w:t xml:space="preserve">, sind unter dem Motto „scheiß da nix, dann </w:t>
      </w:r>
      <w:proofErr w:type="spellStart"/>
      <w:r>
        <w:t>feid</w:t>
      </w:r>
      <w:proofErr w:type="spellEnd"/>
      <w:r>
        <w:t xml:space="preserve"> da nix“ wieder unterwegs und feiern das Leben. Ihre Konzerte reißen aus dem Alltag und man findet sich mit den vier </w:t>
      </w:r>
      <w:proofErr w:type="spellStart"/>
      <w:r>
        <w:t>Gypsybajuwaren</w:t>
      </w:r>
      <w:proofErr w:type="spellEnd"/>
      <w:r>
        <w:t xml:space="preserve"> am Lagerfeuer wieder. Hier darf man sich ausleben – ohne Grenzen, ohne Scham, einfach nur „</w:t>
      </w:r>
      <w:proofErr w:type="spellStart"/>
      <w:r>
        <w:t>wuid</w:t>
      </w:r>
      <w:proofErr w:type="spellEnd"/>
      <w:r>
        <w:t xml:space="preserve"> und laut“.</w:t>
      </w:r>
    </w:p>
    <w:p w14:paraId="6ACCDE92" w14:textId="5366D7B0" w:rsidR="000C49D1" w:rsidRDefault="000C49D1" w:rsidP="000C49D1">
      <w:pPr>
        <w:spacing w:before="120" w:line="280" w:lineRule="auto"/>
      </w:pPr>
      <w:r>
        <w:t xml:space="preserve">„Back </w:t>
      </w:r>
      <w:proofErr w:type="spellStart"/>
      <w:r>
        <w:t>to</w:t>
      </w:r>
      <w:proofErr w:type="spellEnd"/>
      <w:r>
        <w:t xml:space="preserve"> the </w:t>
      </w:r>
      <w:proofErr w:type="spellStart"/>
      <w:r>
        <w:t>roots</w:t>
      </w:r>
      <w:proofErr w:type="spellEnd"/>
      <w:r>
        <w:t>“ beschreibt das neue Album „</w:t>
      </w:r>
      <w:proofErr w:type="spellStart"/>
      <w:r>
        <w:t>AliBabo</w:t>
      </w:r>
      <w:proofErr w:type="spellEnd"/>
      <w:r>
        <w:t xml:space="preserve">“ ganz wunderbar. Die vier musikalischen Strizzis besinnen sich auf ihre Anfänge. </w:t>
      </w:r>
      <w:proofErr w:type="gramStart"/>
      <w:r>
        <w:t>Bei treibenden</w:t>
      </w:r>
      <w:proofErr w:type="gramEnd"/>
      <w:r>
        <w:t xml:space="preserve"> Balkan-Beats, erdigem Gitarren-Rock’n’Roll, lässigem Gypsy-Swing und teuflisch-melodischen Geigensoli spürt man regelrecht ein Brennen unter den Zehennägeln. „I </w:t>
      </w:r>
      <w:proofErr w:type="spellStart"/>
      <w:r>
        <w:t>schoit</w:t>
      </w:r>
      <w:proofErr w:type="spellEnd"/>
      <w:r>
        <w:t xml:space="preserve"> </w:t>
      </w:r>
      <w:proofErr w:type="spellStart"/>
      <w:r>
        <w:t>mei</w:t>
      </w:r>
      <w:proofErr w:type="spellEnd"/>
      <w:r>
        <w:t xml:space="preserve"> Hirn aus, </w:t>
      </w:r>
      <w:proofErr w:type="spellStart"/>
      <w:r>
        <w:t>foig</w:t>
      </w:r>
      <w:proofErr w:type="spellEnd"/>
      <w:r>
        <w:t xml:space="preserve"> </w:t>
      </w:r>
      <w:proofErr w:type="spellStart"/>
      <w:r>
        <w:t>meim</w:t>
      </w:r>
      <w:proofErr w:type="spellEnd"/>
      <w:r>
        <w:t xml:space="preserve"> </w:t>
      </w:r>
      <w:proofErr w:type="spellStart"/>
      <w:r>
        <w:t>Gfui</w:t>
      </w:r>
      <w:proofErr w:type="spellEnd"/>
      <w:r>
        <w:t xml:space="preserve">, träum </w:t>
      </w:r>
      <w:proofErr w:type="spellStart"/>
      <w:r>
        <w:t>vo</w:t>
      </w:r>
      <w:proofErr w:type="spellEnd"/>
      <w:r>
        <w:t xml:space="preserve"> da </w:t>
      </w:r>
      <w:proofErr w:type="spellStart"/>
      <w:r>
        <w:t>Ruah</w:t>
      </w:r>
      <w:proofErr w:type="spellEnd"/>
      <w:r>
        <w:t xml:space="preserve"> vom </w:t>
      </w:r>
      <w:proofErr w:type="spellStart"/>
      <w:r>
        <w:t>blädn</w:t>
      </w:r>
      <w:proofErr w:type="spellEnd"/>
      <w:r>
        <w:t xml:space="preserve"> </w:t>
      </w:r>
      <w:proofErr w:type="spellStart"/>
      <w:r>
        <w:t>Spui</w:t>
      </w:r>
      <w:proofErr w:type="spellEnd"/>
      <w:r>
        <w:t>“ heißt es im Song „</w:t>
      </w:r>
      <w:proofErr w:type="spellStart"/>
      <w:r>
        <w:t>Mashalla</w:t>
      </w:r>
      <w:r w:rsidR="00991729">
        <w:t>h</w:t>
      </w:r>
      <w:proofErr w:type="spellEnd"/>
      <w:r>
        <w:t xml:space="preserve">“. </w:t>
      </w:r>
    </w:p>
    <w:p w14:paraId="14A74CF4" w14:textId="752D654C" w:rsidR="00991729" w:rsidRDefault="00991729" w:rsidP="000C49D1">
      <w:pPr>
        <w:spacing w:before="120" w:line="280" w:lineRule="auto"/>
      </w:pPr>
      <w:r>
        <w:t xml:space="preserve">Und das darf ernst genommen werden. </w:t>
      </w:r>
      <w:r w:rsidR="008F756F">
        <w:t>Der Groove der neuen Scheibe trifft</w:t>
      </w:r>
      <w:r>
        <w:t xml:space="preserve"> zielsicher den neuen alten Kurs und reiht sich ein in die Morbidität von „Da </w:t>
      </w:r>
      <w:proofErr w:type="spellStart"/>
      <w:r>
        <w:t>Wuide</w:t>
      </w:r>
      <w:proofErr w:type="spellEnd"/>
      <w:r>
        <w:t xml:space="preserve"> und da </w:t>
      </w:r>
      <w:proofErr w:type="spellStart"/>
      <w:r>
        <w:t>Deife</w:t>
      </w:r>
      <w:proofErr w:type="spellEnd"/>
      <w:r>
        <w:t xml:space="preserve">“. Es riecht nach Gitanes ohne Filter und klingt nach verwegenen ungarischen Straßenmusikern in bester Manier. Dabei gibt Sänger Kamil Müller mit seiner whiskygetränkten </w:t>
      </w:r>
      <w:proofErr w:type="spellStart"/>
      <w:r>
        <w:t>slowako</w:t>
      </w:r>
      <w:proofErr w:type="spellEnd"/>
      <w:r>
        <w:t>-bayerischen Reibeisenstimme den letzten Schliff und befeuert sein Publikum auf der Tanzfläche</w:t>
      </w:r>
    </w:p>
    <w:p w14:paraId="5FF6B222" w14:textId="77777777" w:rsidR="000C49D1" w:rsidRDefault="000C49D1" w:rsidP="000C49D1">
      <w:pPr>
        <w:spacing w:before="120" w:line="280" w:lineRule="auto"/>
      </w:pPr>
      <w:r>
        <w:t xml:space="preserve">Im Song „I </w:t>
      </w:r>
      <w:proofErr w:type="spellStart"/>
      <w:r>
        <w:t>kimm</w:t>
      </w:r>
      <w:proofErr w:type="spellEnd"/>
      <w:r>
        <w:t xml:space="preserve"> vorbei“ brettern die </w:t>
      </w:r>
      <w:proofErr w:type="spellStart"/>
      <w:r>
        <w:t>Gypsyrocker</w:t>
      </w:r>
      <w:proofErr w:type="spellEnd"/>
      <w:r>
        <w:t xml:space="preserve"> um die Welt, gönnen sich und der großen Liebe dabei nur eine kurze Verschnaufpause: „I </w:t>
      </w:r>
      <w:proofErr w:type="spellStart"/>
      <w:r>
        <w:t>kimm</w:t>
      </w:r>
      <w:proofErr w:type="spellEnd"/>
      <w:r>
        <w:t xml:space="preserve"> vorbei, aber ewig </w:t>
      </w:r>
      <w:proofErr w:type="spellStart"/>
      <w:r>
        <w:t>ko</w:t>
      </w:r>
      <w:proofErr w:type="spellEnd"/>
      <w:r>
        <w:t xml:space="preserve"> i </w:t>
      </w:r>
      <w:proofErr w:type="spellStart"/>
      <w:r>
        <w:t>ned</w:t>
      </w:r>
      <w:proofErr w:type="spellEnd"/>
      <w:r>
        <w:t xml:space="preserve"> </w:t>
      </w:r>
      <w:proofErr w:type="spellStart"/>
      <w:r>
        <w:t>bleibn</w:t>
      </w:r>
      <w:proofErr w:type="spellEnd"/>
      <w:r>
        <w:t xml:space="preserve">, i </w:t>
      </w:r>
      <w:proofErr w:type="spellStart"/>
      <w:r>
        <w:t>mua</w:t>
      </w:r>
      <w:proofErr w:type="spellEnd"/>
      <w:r>
        <w:t xml:space="preserve"> </w:t>
      </w:r>
      <w:proofErr w:type="spellStart"/>
      <w:r>
        <w:t>weida</w:t>
      </w:r>
      <w:proofErr w:type="spellEnd"/>
      <w:r>
        <w:t xml:space="preserve">, hob an Plan </w:t>
      </w:r>
      <w:proofErr w:type="spellStart"/>
      <w:r>
        <w:t>für</w:t>
      </w:r>
      <w:proofErr w:type="spellEnd"/>
      <w:r>
        <w:t xml:space="preserve"> uns </w:t>
      </w:r>
      <w:proofErr w:type="spellStart"/>
      <w:r>
        <w:t>zwoa</w:t>
      </w:r>
      <w:proofErr w:type="spellEnd"/>
      <w:r>
        <w:t>“ heißt es da. Eine vielversprechende Liebeserklärung.</w:t>
      </w:r>
    </w:p>
    <w:p w14:paraId="161CA39D" w14:textId="77777777" w:rsidR="000C49D1" w:rsidRDefault="000C49D1" w:rsidP="000C49D1">
      <w:pPr>
        <w:spacing w:before="120" w:line="280" w:lineRule="auto"/>
      </w:pPr>
      <w:r>
        <w:lastRenderedPageBreak/>
        <w:t xml:space="preserve">Wobei man sich bei diesen musikalischen Stenzen nie </w:t>
      </w:r>
      <w:proofErr w:type="gramStart"/>
      <w:r>
        <w:t>ganz sicher</w:t>
      </w:r>
      <w:proofErr w:type="gramEnd"/>
      <w:r>
        <w:t xml:space="preserve"> sein kann. Schließlich ist die ganze Welt ihr Zuhause und genetisch sind die Jungs nicht gerade weit vom jungen Monaco Franze entfernt: chronisch abenteuerlustig durchs Leben strawanzend, unstet, nicht ganz ungefährlich, aber verteufelt charmant.</w:t>
      </w:r>
    </w:p>
    <w:p w14:paraId="63BD68AB" w14:textId="77777777" w:rsidR="000C49D1" w:rsidRDefault="000C49D1" w:rsidP="000C49D1">
      <w:pPr>
        <w:spacing w:before="120" w:line="280" w:lineRule="auto"/>
      </w:pPr>
      <w:bookmarkStart w:id="0" w:name="_gjdgxs" w:colFirst="0" w:colLast="0"/>
      <w:bookmarkEnd w:id="0"/>
      <w:r>
        <w:t xml:space="preserve">Inspiriert von ihrem ersten Tonträger setzen die Jungs auf maximalen </w:t>
      </w:r>
      <w:proofErr w:type="spellStart"/>
      <w:r>
        <w:t>Zappelalarm</w:t>
      </w:r>
      <w:proofErr w:type="spellEnd"/>
      <w:r>
        <w:t xml:space="preserve"> und geben deutlich zu verstehen, wie sich partytauglicher </w:t>
      </w:r>
      <w:proofErr w:type="spellStart"/>
      <w:r>
        <w:t>Gypsysound</w:t>
      </w:r>
      <w:proofErr w:type="spellEnd"/>
      <w:r>
        <w:t xml:space="preserve"> anhören muss: Direkt ins Herz, in </w:t>
      </w:r>
      <w:proofErr w:type="spellStart"/>
      <w:r>
        <w:t>d’Fiaß</w:t>
      </w:r>
      <w:proofErr w:type="spellEnd"/>
      <w:r>
        <w:t>, authentisch und mit klaren Worten.</w:t>
      </w:r>
    </w:p>
    <w:p w14:paraId="51AB2940" w14:textId="77E972FD" w:rsidR="00BD478D" w:rsidRPr="00737457" w:rsidRDefault="00BD478D" w:rsidP="000C49D1">
      <w:pPr>
        <w:spacing w:before="120" w:line="280" w:lineRule="auto"/>
        <w:rPr>
          <w:b/>
          <w:bCs/>
        </w:rPr>
      </w:pPr>
      <w:r w:rsidRPr="00737457">
        <w:rPr>
          <w:b/>
          <w:bCs/>
        </w:rPr>
        <w:t>Django 3000:</w:t>
      </w:r>
    </w:p>
    <w:p w14:paraId="6DA894A1" w14:textId="40C026F4" w:rsidR="000C49D1" w:rsidRDefault="000C49D1" w:rsidP="000C49D1">
      <w:pPr>
        <w:spacing w:before="120" w:line="280" w:lineRule="auto"/>
      </w:pPr>
      <w:r>
        <w:t xml:space="preserve">Kamil Müller </w:t>
      </w:r>
      <w:r w:rsidR="007D6B78">
        <w:t xml:space="preserve">– </w:t>
      </w:r>
      <w:r>
        <w:t>Vocals</w:t>
      </w:r>
      <w:r w:rsidR="007D6B78">
        <w:t>,</w:t>
      </w:r>
      <w:r>
        <w:t xml:space="preserve"> Gitarre // Florian Rupert Starflinger – Violine, Gitarre</w:t>
      </w:r>
      <w:r>
        <w:br/>
        <w:t>Korbinian Kugler</w:t>
      </w:r>
      <w:r w:rsidR="007D6B78">
        <w:t xml:space="preserve"> -</w:t>
      </w:r>
      <w:r>
        <w:t xml:space="preserve"> Kontrabass /</w:t>
      </w:r>
      <w:proofErr w:type="gramStart"/>
      <w:r>
        <w:t xml:space="preserve">/  </w:t>
      </w:r>
      <w:proofErr w:type="spellStart"/>
      <w:r>
        <w:t>Jojo</w:t>
      </w:r>
      <w:proofErr w:type="spellEnd"/>
      <w:proofErr w:type="gramEnd"/>
      <w:r>
        <w:t xml:space="preserve"> Vogt - Schlagzeug</w:t>
      </w:r>
    </w:p>
    <w:p w14:paraId="775AD34E" w14:textId="0D5FF54B" w:rsidR="000C49D1" w:rsidRPr="002E6498" w:rsidRDefault="0001761F" w:rsidP="000C49D1">
      <w:pPr>
        <w:spacing w:before="120" w:line="280" w:lineRule="auto"/>
        <w:rPr>
          <w:b/>
          <w:bCs/>
        </w:rPr>
      </w:pPr>
      <w:r>
        <w:rPr>
          <w:b/>
          <w:bCs/>
        </w:rPr>
        <w:t>www.django3000.de</w:t>
      </w:r>
    </w:p>
    <w:p w14:paraId="07F8079D" w14:textId="3551EF07" w:rsidR="00023CEB" w:rsidRPr="00F60C2C" w:rsidRDefault="0042343B" w:rsidP="00914D21">
      <w:pPr>
        <w:rPr>
          <w:rStyle w:val="Ohne"/>
        </w:rPr>
      </w:pPr>
      <w:r>
        <w:rPr>
          <w:b/>
          <w:bCs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8212F7" wp14:editId="368B5453">
                <wp:simplePos x="0" y="0"/>
                <wp:positionH relativeFrom="margin">
                  <wp:align>center</wp:align>
                </wp:positionH>
                <wp:positionV relativeFrom="paragraph">
                  <wp:posOffset>119380</wp:posOffset>
                </wp:positionV>
                <wp:extent cx="6038850" cy="2600325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2600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7CFC7C" w14:textId="77777777" w:rsidR="007F20D3" w:rsidRDefault="007F20D3" w:rsidP="0086330D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7B804F19" w14:textId="2EC3F339" w:rsidR="00D527D8" w:rsidRDefault="0086330D" w:rsidP="00D527D8">
                            <w:pPr>
                              <w:spacing w:after="0" w:line="360" w:lineRule="auto"/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  <w:r w:rsidRPr="007F20D3">
                              <w:rPr>
                                <w:b/>
                                <w:u w:val="single"/>
                              </w:rPr>
                              <w:t xml:space="preserve">Tracks: </w:t>
                            </w:r>
                            <w:r w:rsidR="009B6651">
                              <w:rPr>
                                <w:b/>
                              </w:rPr>
                              <w:tab/>
                            </w:r>
                            <w:r w:rsidR="009B6651">
                              <w:rPr>
                                <w:b/>
                              </w:rPr>
                              <w:tab/>
                            </w:r>
                            <w:r w:rsidR="009B6651">
                              <w:rPr>
                                <w:b/>
                              </w:rPr>
                              <w:tab/>
                            </w:r>
                            <w:r w:rsidR="009B6651">
                              <w:rPr>
                                <w:b/>
                              </w:rPr>
                              <w:tab/>
                            </w:r>
                            <w:r w:rsidR="009B6651">
                              <w:rPr>
                                <w:b/>
                              </w:rPr>
                              <w:tab/>
                            </w:r>
                            <w:r w:rsidR="009B6651">
                              <w:rPr>
                                <w:b/>
                              </w:rPr>
                              <w:tab/>
                            </w:r>
                            <w:r w:rsidR="009B6651">
                              <w:rPr>
                                <w:b/>
                              </w:rPr>
                              <w:tab/>
                            </w:r>
                          </w:p>
                          <w:p w14:paraId="0E450B5F" w14:textId="278830C6" w:rsidR="008466F8" w:rsidRPr="003006A7" w:rsidRDefault="0086330D" w:rsidP="008466F8">
                            <w:pPr>
                              <w:spacing w:after="0"/>
                            </w:pPr>
                            <w:r w:rsidRPr="007F20D3">
                              <w:t xml:space="preserve">01 </w:t>
                            </w:r>
                            <w:r w:rsidR="00A6095D" w:rsidRPr="007F20D3">
                              <w:t>–</w:t>
                            </w:r>
                            <w:r w:rsidRPr="007F20D3">
                              <w:t xml:space="preserve"> </w:t>
                            </w:r>
                            <w:proofErr w:type="spellStart"/>
                            <w:r w:rsidR="00A6095D" w:rsidRPr="007F20D3">
                              <w:t>Neis</w:t>
                            </w:r>
                            <w:proofErr w:type="spellEnd"/>
                            <w:r w:rsidR="00A6095D" w:rsidRPr="007F20D3">
                              <w:t xml:space="preserve"> Lem</w:t>
                            </w:r>
                            <w:r w:rsidR="006B1A27">
                              <w:t xml:space="preserve"> </w:t>
                            </w:r>
                            <w:r w:rsidR="005E2EA9" w:rsidRPr="005E2EA9">
                              <w:rPr>
                                <w:sz w:val="16"/>
                                <w:szCs w:val="16"/>
                              </w:rPr>
                              <w:t>(03:19)</w:t>
                            </w:r>
                            <w:r w:rsidR="008466F8" w:rsidRPr="005E2EA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466F8">
                              <w:tab/>
                            </w:r>
                            <w:r w:rsidR="008466F8">
                              <w:tab/>
                            </w:r>
                            <w:r w:rsidR="008466F8">
                              <w:tab/>
                            </w:r>
                            <w:r w:rsidR="00C279D5">
                              <w:tab/>
                            </w:r>
                          </w:p>
                          <w:p w14:paraId="3890AB18" w14:textId="7B452ACF" w:rsidR="003B7583" w:rsidRPr="003006A7" w:rsidRDefault="0086330D" w:rsidP="003B7583">
                            <w:pPr>
                              <w:spacing w:after="0"/>
                            </w:pPr>
                            <w:r w:rsidRPr="007F20D3">
                              <w:t xml:space="preserve">02 </w:t>
                            </w:r>
                            <w:r w:rsidR="003B7583">
                              <w:t>–</w:t>
                            </w:r>
                            <w:r w:rsidRPr="007F20D3">
                              <w:t xml:space="preserve"> </w:t>
                            </w:r>
                            <w:proofErr w:type="spellStart"/>
                            <w:r w:rsidR="00152555">
                              <w:t>Stoaadler</w:t>
                            </w:r>
                            <w:proofErr w:type="spellEnd"/>
                            <w:r w:rsidR="005E2EA9">
                              <w:t xml:space="preserve"> </w:t>
                            </w:r>
                            <w:r w:rsidR="002F352C" w:rsidRPr="002F352C">
                              <w:rPr>
                                <w:sz w:val="16"/>
                                <w:szCs w:val="16"/>
                              </w:rPr>
                              <w:t>(03:29)</w:t>
                            </w:r>
                            <w:r w:rsidR="003B7583">
                              <w:tab/>
                            </w:r>
                            <w:r w:rsidR="003B7583">
                              <w:tab/>
                            </w:r>
                            <w:r w:rsidR="003B7583">
                              <w:tab/>
                            </w:r>
                            <w:r w:rsidR="003B7583">
                              <w:tab/>
                            </w:r>
                            <w:r w:rsidR="003B7583">
                              <w:tab/>
                            </w:r>
                          </w:p>
                          <w:p w14:paraId="1EBB7625" w14:textId="1706CF23" w:rsidR="0086330D" w:rsidRPr="007F20D3" w:rsidRDefault="0086330D" w:rsidP="0086330D">
                            <w:pPr>
                              <w:spacing w:after="0"/>
                            </w:pPr>
                            <w:r w:rsidRPr="007F20D3">
                              <w:t xml:space="preserve">03 </w:t>
                            </w:r>
                            <w:r w:rsidR="00712E60">
                              <w:t>–</w:t>
                            </w:r>
                            <w:r w:rsidRPr="007F20D3">
                              <w:t xml:space="preserve"> </w:t>
                            </w:r>
                            <w:proofErr w:type="spellStart"/>
                            <w:r w:rsidR="004B0556" w:rsidRPr="007F20D3">
                              <w:t>AliBabo</w:t>
                            </w:r>
                            <w:proofErr w:type="spellEnd"/>
                            <w:r w:rsidR="000B599B">
                              <w:t xml:space="preserve"> </w:t>
                            </w:r>
                            <w:r w:rsidR="00C32754" w:rsidRPr="00C32754">
                              <w:rPr>
                                <w:sz w:val="16"/>
                                <w:szCs w:val="16"/>
                              </w:rPr>
                              <w:t>(03:07)</w:t>
                            </w:r>
                            <w:r w:rsidR="00712E60">
                              <w:tab/>
                            </w:r>
                            <w:r w:rsidR="00712E60">
                              <w:tab/>
                            </w:r>
                            <w:r w:rsidR="00712E60">
                              <w:tab/>
                            </w:r>
                            <w:r w:rsidR="00712E60">
                              <w:tab/>
                            </w:r>
                            <w:r w:rsidR="00712E60">
                              <w:tab/>
                            </w:r>
                          </w:p>
                          <w:p w14:paraId="422BB354" w14:textId="1D09AB8C" w:rsidR="0086330D" w:rsidRPr="007F20D3" w:rsidRDefault="0086330D" w:rsidP="0086330D">
                            <w:pPr>
                              <w:spacing w:after="0"/>
                            </w:pPr>
                            <w:r w:rsidRPr="007F20D3">
                              <w:t>0</w:t>
                            </w:r>
                            <w:r w:rsidR="00E72A12" w:rsidRPr="007F20D3">
                              <w:t>4</w:t>
                            </w:r>
                            <w:r w:rsidRPr="007F20D3">
                              <w:t xml:space="preserve"> </w:t>
                            </w:r>
                            <w:r w:rsidR="00712E60">
                              <w:t>–</w:t>
                            </w:r>
                            <w:r w:rsidRPr="007F20D3">
                              <w:t xml:space="preserve"> </w:t>
                            </w:r>
                            <w:proofErr w:type="spellStart"/>
                            <w:r w:rsidR="004B0556" w:rsidRPr="007F20D3">
                              <w:t>Mashalla</w:t>
                            </w:r>
                            <w:r w:rsidR="003B0A5D" w:rsidRPr="007F20D3">
                              <w:t>h</w:t>
                            </w:r>
                            <w:proofErr w:type="spellEnd"/>
                            <w:r w:rsidR="00712E60">
                              <w:tab/>
                            </w:r>
                            <w:r w:rsidR="00C32754" w:rsidRPr="00C32754">
                              <w:rPr>
                                <w:sz w:val="16"/>
                                <w:szCs w:val="16"/>
                              </w:rPr>
                              <w:t>(03:01)</w:t>
                            </w:r>
                            <w:r w:rsidR="00712E60" w:rsidRPr="00C3275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712E60">
                              <w:tab/>
                            </w:r>
                            <w:r w:rsidR="00712E60">
                              <w:tab/>
                            </w:r>
                            <w:r w:rsidR="00712E60">
                              <w:tab/>
                            </w:r>
                            <w:r w:rsidR="00C279D5">
                              <w:tab/>
                            </w:r>
                          </w:p>
                          <w:p w14:paraId="1A82807D" w14:textId="74D1507C" w:rsidR="0086330D" w:rsidRPr="007F20D3" w:rsidRDefault="0086330D" w:rsidP="0086330D">
                            <w:pPr>
                              <w:spacing w:after="0"/>
                            </w:pPr>
                            <w:r w:rsidRPr="007F20D3">
                              <w:t>0</w:t>
                            </w:r>
                            <w:r w:rsidR="00E72A12" w:rsidRPr="007F20D3">
                              <w:t>5</w:t>
                            </w:r>
                            <w:r w:rsidRPr="007F20D3">
                              <w:t xml:space="preserve"> - </w:t>
                            </w:r>
                            <w:r w:rsidR="003B0A5D" w:rsidRPr="007F20D3">
                              <w:t>Charlie</w:t>
                            </w:r>
                            <w:r w:rsidR="009D4333" w:rsidRPr="007F20D3">
                              <w:t xml:space="preserve"> </w:t>
                            </w:r>
                            <w:r w:rsidR="0016537A" w:rsidRPr="0084615A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84615A" w:rsidRPr="0084615A">
                              <w:rPr>
                                <w:sz w:val="16"/>
                                <w:szCs w:val="16"/>
                              </w:rPr>
                              <w:t>02:52)</w:t>
                            </w:r>
                            <w:r w:rsidR="00DC7727" w:rsidRPr="0084615A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DC7727">
                              <w:tab/>
                            </w:r>
                            <w:r w:rsidR="00DC7727">
                              <w:tab/>
                            </w:r>
                            <w:r w:rsidR="00DC7727">
                              <w:tab/>
                            </w:r>
                            <w:r w:rsidR="00DC7727">
                              <w:tab/>
                            </w:r>
                          </w:p>
                          <w:p w14:paraId="751009D8" w14:textId="62501631" w:rsidR="0086330D" w:rsidRPr="007F20D3" w:rsidRDefault="0086330D" w:rsidP="0086330D">
                            <w:pPr>
                              <w:spacing w:after="0"/>
                            </w:pPr>
                            <w:r w:rsidRPr="007F20D3">
                              <w:t>0</w:t>
                            </w:r>
                            <w:r w:rsidR="00E72A12" w:rsidRPr="007F20D3">
                              <w:t>6</w:t>
                            </w:r>
                            <w:r w:rsidRPr="007F20D3">
                              <w:t xml:space="preserve"> </w:t>
                            </w:r>
                            <w:r w:rsidR="003B0A5D" w:rsidRPr="007F20D3">
                              <w:t>–</w:t>
                            </w:r>
                            <w:r w:rsidRPr="007F20D3">
                              <w:t xml:space="preserve"> </w:t>
                            </w:r>
                            <w:r w:rsidR="003B0A5D" w:rsidRPr="007F20D3">
                              <w:t xml:space="preserve">Des </w:t>
                            </w:r>
                            <w:proofErr w:type="spellStart"/>
                            <w:r w:rsidR="003B0A5D" w:rsidRPr="007F20D3">
                              <w:t>Oanzige</w:t>
                            </w:r>
                            <w:proofErr w:type="spellEnd"/>
                            <w:r w:rsidR="0084615A">
                              <w:t xml:space="preserve"> </w:t>
                            </w:r>
                            <w:r w:rsidR="0084615A" w:rsidRPr="0084615A">
                              <w:rPr>
                                <w:sz w:val="16"/>
                                <w:szCs w:val="16"/>
                              </w:rPr>
                              <w:t>(03:46)</w:t>
                            </w:r>
                          </w:p>
                          <w:p w14:paraId="3C777E05" w14:textId="73604EFE" w:rsidR="0086330D" w:rsidRPr="007F20D3" w:rsidRDefault="0086330D" w:rsidP="0086330D">
                            <w:pPr>
                              <w:spacing w:after="0"/>
                            </w:pPr>
                            <w:r w:rsidRPr="007F20D3">
                              <w:t>0</w:t>
                            </w:r>
                            <w:r w:rsidR="00E72A12" w:rsidRPr="007F20D3">
                              <w:t>7</w:t>
                            </w:r>
                            <w:r w:rsidRPr="007F20D3">
                              <w:t xml:space="preserve"> </w:t>
                            </w:r>
                            <w:r w:rsidR="00747643" w:rsidRPr="007F20D3">
                              <w:t>–</w:t>
                            </w:r>
                            <w:r w:rsidRPr="007F20D3">
                              <w:t xml:space="preserve"> </w:t>
                            </w:r>
                            <w:r w:rsidR="00747643" w:rsidRPr="007F20D3">
                              <w:t xml:space="preserve">I </w:t>
                            </w:r>
                            <w:proofErr w:type="spellStart"/>
                            <w:r w:rsidR="00747643" w:rsidRPr="007F20D3">
                              <w:t>kimm</w:t>
                            </w:r>
                            <w:proofErr w:type="spellEnd"/>
                            <w:r w:rsidR="00747643" w:rsidRPr="007F20D3">
                              <w:t xml:space="preserve"> vorbei</w:t>
                            </w:r>
                            <w:r w:rsidR="0084615A">
                              <w:t xml:space="preserve"> </w:t>
                            </w:r>
                            <w:r w:rsidR="004D4531" w:rsidRPr="00C04B68">
                              <w:rPr>
                                <w:sz w:val="16"/>
                                <w:szCs w:val="16"/>
                              </w:rPr>
                              <w:t>(03:33)</w:t>
                            </w:r>
                          </w:p>
                          <w:p w14:paraId="353CCD1E" w14:textId="19DD4DDE" w:rsidR="0086330D" w:rsidRPr="007F20D3" w:rsidRDefault="0086330D" w:rsidP="0086330D">
                            <w:pPr>
                              <w:spacing w:after="0"/>
                            </w:pPr>
                            <w:r w:rsidRPr="007F20D3">
                              <w:t>0</w:t>
                            </w:r>
                            <w:r w:rsidR="00E72A12" w:rsidRPr="007F20D3">
                              <w:t>8</w:t>
                            </w:r>
                            <w:r w:rsidRPr="007F20D3">
                              <w:t xml:space="preserve"> </w:t>
                            </w:r>
                            <w:r w:rsidR="00747643" w:rsidRPr="007F20D3">
                              <w:t>–</w:t>
                            </w:r>
                            <w:r w:rsidRPr="007F20D3">
                              <w:t xml:space="preserve"> </w:t>
                            </w:r>
                            <w:proofErr w:type="spellStart"/>
                            <w:r w:rsidR="00747643" w:rsidRPr="007F20D3">
                              <w:t>Muro</w:t>
                            </w:r>
                            <w:proofErr w:type="spellEnd"/>
                            <w:r w:rsidR="00747643" w:rsidRPr="007F20D3">
                              <w:t xml:space="preserve"> </w:t>
                            </w:r>
                            <w:proofErr w:type="spellStart"/>
                            <w:r w:rsidR="00747643" w:rsidRPr="007F20D3">
                              <w:t>Shavo</w:t>
                            </w:r>
                            <w:proofErr w:type="spellEnd"/>
                            <w:r w:rsidR="00C04B68">
                              <w:t xml:space="preserve"> </w:t>
                            </w:r>
                            <w:r w:rsidR="00C04B68" w:rsidRPr="00C04B68">
                              <w:rPr>
                                <w:sz w:val="16"/>
                                <w:szCs w:val="16"/>
                              </w:rPr>
                              <w:t>(02:46)</w:t>
                            </w:r>
                          </w:p>
                          <w:p w14:paraId="4F7C2CB5" w14:textId="15A712A5" w:rsidR="0086330D" w:rsidRPr="007F20D3" w:rsidRDefault="0086330D" w:rsidP="0086330D">
                            <w:pPr>
                              <w:spacing w:after="0"/>
                            </w:pPr>
                            <w:r w:rsidRPr="007F20D3">
                              <w:t>0</w:t>
                            </w:r>
                            <w:r w:rsidR="00E72A12" w:rsidRPr="007F20D3">
                              <w:t>9</w:t>
                            </w:r>
                            <w:r w:rsidRPr="007F20D3">
                              <w:t xml:space="preserve"> </w:t>
                            </w:r>
                            <w:r w:rsidR="00747643" w:rsidRPr="007F20D3">
                              <w:t>–</w:t>
                            </w:r>
                            <w:r w:rsidRPr="007F20D3">
                              <w:t xml:space="preserve"> </w:t>
                            </w:r>
                            <w:proofErr w:type="spellStart"/>
                            <w:r w:rsidR="00747643" w:rsidRPr="007F20D3">
                              <w:t>Guada</w:t>
                            </w:r>
                            <w:proofErr w:type="spellEnd"/>
                            <w:r w:rsidR="00747643" w:rsidRPr="007F20D3">
                              <w:t xml:space="preserve"> Geist</w:t>
                            </w:r>
                            <w:r w:rsidR="00C04B68">
                              <w:t xml:space="preserve"> </w:t>
                            </w:r>
                            <w:r w:rsidR="00C04B68" w:rsidRPr="00C04B68">
                              <w:rPr>
                                <w:sz w:val="16"/>
                                <w:szCs w:val="16"/>
                              </w:rPr>
                              <w:t>(02:41)</w:t>
                            </w:r>
                          </w:p>
                          <w:p w14:paraId="46A03C03" w14:textId="3C755AFA" w:rsidR="0086330D" w:rsidRPr="007F20D3" w:rsidRDefault="00E72A12" w:rsidP="00BD478D">
                            <w:pPr>
                              <w:spacing w:after="0"/>
                            </w:pPr>
                            <w:r w:rsidRPr="007F20D3">
                              <w:t>10</w:t>
                            </w:r>
                            <w:r w:rsidR="0086330D" w:rsidRPr="007F20D3">
                              <w:t xml:space="preserve"> </w:t>
                            </w:r>
                            <w:r w:rsidR="00FB55E2" w:rsidRPr="007F20D3">
                              <w:t>–</w:t>
                            </w:r>
                            <w:r w:rsidR="0086330D" w:rsidRPr="007F20D3">
                              <w:t xml:space="preserve"> </w:t>
                            </w:r>
                            <w:proofErr w:type="spellStart"/>
                            <w:r w:rsidR="00FB55E2" w:rsidRPr="007F20D3">
                              <w:t>Discotheka</w:t>
                            </w:r>
                            <w:proofErr w:type="spellEnd"/>
                            <w:r w:rsidR="00FB55E2" w:rsidRPr="007F20D3">
                              <w:t xml:space="preserve"> Bavaria</w:t>
                            </w:r>
                            <w:r w:rsidR="0042343B" w:rsidRPr="007F20D3">
                              <w:t xml:space="preserve"> </w:t>
                            </w:r>
                            <w:r w:rsidR="00C279D5" w:rsidRPr="00C279D5">
                              <w:rPr>
                                <w:sz w:val="16"/>
                                <w:szCs w:val="16"/>
                              </w:rPr>
                              <w:t>(03:20)</w:t>
                            </w:r>
                          </w:p>
                          <w:p w14:paraId="3C67D837" w14:textId="3DC1BDCD" w:rsidR="009D4333" w:rsidRDefault="009D4333" w:rsidP="0086330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212F7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0;margin-top:9.4pt;width:475.5pt;height:204.7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" filled="f" stroked="f" strokeweight=".5pt">
                <v:textbox>
                  <w:txbxContent>
                    <w:p w14:paraId="297CFC7C" w14:textId="77777777" w:rsidR="007F20D3" w:rsidRDefault="007F20D3" w:rsidP="0086330D">
                      <w:pPr>
                        <w:spacing w:after="0"/>
                        <w:rPr>
                          <w:b/>
                          <w:u w:val="single"/>
                        </w:rPr>
                      </w:pPr>
                    </w:p>
                    <w:p w14:paraId="7B804F19" w14:textId="2EC3F339" w:rsidR="00D527D8" w:rsidRDefault="0086330D" w:rsidP="00D527D8">
                      <w:pPr>
                        <w:spacing w:after="0" w:line="360" w:lineRule="auto"/>
                        <w:rPr>
                          <w:b/>
                          <w:bCs/>
                          <w:u w:val="single"/>
                          <w:lang w:val="en-US"/>
                        </w:rPr>
                      </w:pPr>
                      <w:r w:rsidRPr="007F20D3">
                        <w:rPr>
                          <w:b/>
                          <w:u w:val="single"/>
                        </w:rPr>
                        <w:t xml:space="preserve">Tracks: </w:t>
                      </w:r>
                      <w:r w:rsidR="009B6651">
                        <w:rPr>
                          <w:b/>
                        </w:rPr>
                        <w:tab/>
                      </w:r>
                      <w:r w:rsidR="009B6651">
                        <w:rPr>
                          <w:b/>
                        </w:rPr>
                        <w:tab/>
                      </w:r>
                      <w:r w:rsidR="009B6651">
                        <w:rPr>
                          <w:b/>
                        </w:rPr>
                        <w:tab/>
                      </w:r>
                      <w:r w:rsidR="009B6651">
                        <w:rPr>
                          <w:b/>
                        </w:rPr>
                        <w:tab/>
                      </w:r>
                      <w:r w:rsidR="009B6651">
                        <w:rPr>
                          <w:b/>
                        </w:rPr>
                        <w:tab/>
                      </w:r>
                      <w:r w:rsidR="009B6651">
                        <w:rPr>
                          <w:b/>
                        </w:rPr>
                        <w:tab/>
                      </w:r>
                      <w:r w:rsidR="009B6651">
                        <w:rPr>
                          <w:b/>
                        </w:rPr>
                        <w:tab/>
                      </w:r>
                    </w:p>
                    <w:p w14:paraId="0E450B5F" w14:textId="278830C6" w:rsidR="008466F8" w:rsidRPr="003006A7" w:rsidRDefault="0086330D" w:rsidP="008466F8">
                      <w:pPr>
                        <w:spacing w:after="0"/>
                      </w:pPr>
                      <w:r w:rsidRPr="007F20D3">
                        <w:t xml:space="preserve">01 </w:t>
                      </w:r>
                      <w:r w:rsidR="00A6095D" w:rsidRPr="007F20D3">
                        <w:t>–</w:t>
                      </w:r>
                      <w:r w:rsidRPr="007F20D3">
                        <w:t xml:space="preserve"> </w:t>
                      </w:r>
                      <w:proofErr w:type="spellStart"/>
                      <w:r w:rsidR="00A6095D" w:rsidRPr="007F20D3">
                        <w:t>Neis</w:t>
                      </w:r>
                      <w:proofErr w:type="spellEnd"/>
                      <w:r w:rsidR="00A6095D" w:rsidRPr="007F20D3">
                        <w:t xml:space="preserve"> Lem</w:t>
                      </w:r>
                      <w:r w:rsidR="006B1A27">
                        <w:t xml:space="preserve"> </w:t>
                      </w:r>
                      <w:r w:rsidR="005E2EA9" w:rsidRPr="005E2EA9">
                        <w:rPr>
                          <w:sz w:val="16"/>
                          <w:szCs w:val="16"/>
                        </w:rPr>
                        <w:t>(03:19)</w:t>
                      </w:r>
                      <w:r w:rsidR="008466F8" w:rsidRPr="005E2EA9">
                        <w:rPr>
                          <w:sz w:val="18"/>
                          <w:szCs w:val="18"/>
                        </w:rPr>
                        <w:tab/>
                      </w:r>
                      <w:r w:rsidR="008466F8">
                        <w:tab/>
                      </w:r>
                      <w:r w:rsidR="008466F8">
                        <w:tab/>
                      </w:r>
                      <w:r w:rsidR="008466F8">
                        <w:tab/>
                      </w:r>
                      <w:r w:rsidR="00C279D5">
                        <w:tab/>
                      </w:r>
                    </w:p>
                    <w:p w14:paraId="3890AB18" w14:textId="7B452ACF" w:rsidR="003B7583" w:rsidRPr="003006A7" w:rsidRDefault="0086330D" w:rsidP="003B7583">
                      <w:pPr>
                        <w:spacing w:after="0"/>
                      </w:pPr>
                      <w:r w:rsidRPr="007F20D3">
                        <w:t xml:space="preserve">02 </w:t>
                      </w:r>
                      <w:r w:rsidR="003B7583">
                        <w:t>–</w:t>
                      </w:r>
                      <w:r w:rsidRPr="007F20D3">
                        <w:t xml:space="preserve"> </w:t>
                      </w:r>
                      <w:proofErr w:type="spellStart"/>
                      <w:r w:rsidR="00152555">
                        <w:t>Stoaadler</w:t>
                      </w:r>
                      <w:proofErr w:type="spellEnd"/>
                      <w:r w:rsidR="005E2EA9">
                        <w:t xml:space="preserve"> </w:t>
                      </w:r>
                      <w:r w:rsidR="002F352C" w:rsidRPr="002F352C">
                        <w:rPr>
                          <w:sz w:val="16"/>
                          <w:szCs w:val="16"/>
                        </w:rPr>
                        <w:t>(03:29)</w:t>
                      </w:r>
                      <w:r w:rsidR="003B7583">
                        <w:tab/>
                      </w:r>
                      <w:r w:rsidR="003B7583">
                        <w:tab/>
                      </w:r>
                      <w:r w:rsidR="003B7583">
                        <w:tab/>
                      </w:r>
                      <w:r w:rsidR="003B7583">
                        <w:tab/>
                      </w:r>
                      <w:r w:rsidR="003B7583">
                        <w:tab/>
                      </w:r>
                    </w:p>
                    <w:p w14:paraId="1EBB7625" w14:textId="1706CF23" w:rsidR="0086330D" w:rsidRPr="007F20D3" w:rsidRDefault="0086330D" w:rsidP="0086330D">
                      <w:pPr>
                        <w:spacing w:after="0"/>
                      </w:pPr>
                      <w:r w:rsidRPr="007F20D3">
                        <w:t xml:space="preserve">03 </w:t>
                      </w:r>
                      <w:r w:rsidR="00712E60">
                        <w:t>–</w:t>
                      </w:r>
                      <w:r w:rsidRPr="007F20D3">
                        <w:t xml:space="preserve"> </w:t>
                      </w:r>
                      <w:proofErr w:type="spellStart"/>
                      <w:r w:rsidR="004B0556" w:rsidRPr="007F20D3">
                        <w:t>AliBabo</w:t>
                      </w:r>
                      <w:proofErr w:type="spellEnd"/>
                      <w:r w:rsidR="000B599B">
                        <w:t xml:space="preserve"> </w:t>
                      </w:r>
                      <w:r w:rsidR="00C32754" w:rsidRPr="00C32754">
                        <w:rPr>
                          <w:sz w:val="16"/>
                          <w:szCs w:val="16"/>
                        </w:rPr>
                        <w:t>(03:07)</w:t>
                      </w:r>
                      <w:r w:rsidR="00712E60">
                        <w:tab/>
                      </w:r>
                      <w:r w:rsidR="00712E60">
                        <w:tab/>
                      </w:r>
                      <w:r w:rsidR="00712E60">
                        <w:tab/>
                      </w:r>
                      <w:r w:rsidR="00712E60">
                        <w:tab/>
                      </w:r>
                      <w:r w:rsidR="00712E60">
                        <w:tab/>
                      </w:r>
                    </w:p>
                    <w:p w14:paraId="422BB354" w14:textId="1D09AB8C" w:rsidR="0086330D" w:rsidRPr="007F20D3" w:rsidRDefault="0086330D" w:rsidP="0086330D">
                      <w:pPr>
                        <w:spacing w:after="0"/>
                      </w:pPr>
                      <w:r w:rsidRPr="007F20D3">
                        <w:t>0</w:t>
                      </w:r>
                      <w:r w:rsidR="00E72A12" w:rsidRPr="007F20D3">
                        <w:t>4</w:t>
                      </w:r>
                      <w:r w:rsidRPr="007F20D3">
                        <w:t xml:space="preserve"> </w:t>
                      </w:r>
                      <w:r w:rsidR="00712E60">
                        <w:t>–</w:t>
                      </w:r>
                      <w:r w:rsidRPr="007F20D3">
                        <w:t xml:space="preserve"> </w:t>
                      </w:r>
                      <w:proofErr w:type="spellStart"/>
                      <w:r w:rsidR="004B0556" w:rsidRPr="007F20D3">
                        <w:t>Mashalla</w:t>
                      </w:r>
                      <w:r w:rsidR="003B0A5D" w:rsidRPr="007F20D3">
                        <w:t>h</w:t>
                      </w:r>
                      <w:proofErr w:type="spellEnd"/>
                      <w:r w:rsidR="00712E60">
                        <w:tab/>
                      </w:r>
                      <w:r w:rsidR="00C32754" w:rsidRPr="00C32754">
                        <w:rPr>
                          <w:sz w:val="16"/>
                          <w:szCs w:val="16"/>
                        </w:rPr>
                        <w:t>(03:01)</w:t>
                      </w:r>
                      <w:r w:rsidR="00712E60" w:rsidRPr="00C32754">
                        <w:rPr>
                          <w:sz w:val="16"/>
                          <w:szCs w:val="16"/>
                        </w:rPr>
                        <w:tab/>
                      </w:r>
                      <w:r w:rsidR="00712E60">
                        <w:tab/>
                      </w:r>
                      <w:r w:rsidR="00712E60">
                        <w:tab/>
                      </w:r>
                      <w:r w:rsidR="00712E60">
                        <w:tab/>
                      </w:r>
                      <w:r w:rsidR="00C279D5">
                        <w:tab/>
                      </w:r>
                    </w:p>
                    <w:p w14:paraId="1A82807D" w14:textId="74D1507C" w:rsidR="0086330D" w:rsidRPr="007F20D3" w:rsidRDefault="0086330D" w:rsidP="0086330D">
                      <w:pPr>
                        <w:spacing w:after="0"/>
                      </w:pPr>
                      <w:r w:rsidRPr="007F20D3">
                        <w:t>0</w:t>
                      </w:r>
                      <w:r w:rsidR="00E72A12" w:rsidRPr="007F20D3">
                        <w:t>5</w:t>
                      </w:r>
                      <w:r w:rsidRPr="007F20D3">
                        <w:t xml:space="preserve"> - </w:t>
                      </w:r>
                      <w:r w:rsidR="003B0A5D" w:rsidRPr="007F20D3">
                        <w:t>Charlie</w:t>
                      </w:r>
                      <w:r w:rsidR="009D4333" w:rsidRPr="007F20D3">
                        <w:t xml:space="preserve"> </w:t>
                      </w:r>
                      <w:r w:rsidR="0016537A" w:rsidRPr="0084615A">
                        <w:rPr>
                          <w:sz w:val="16"/>
                          <w:szCs w:val="16"/>
                        </w:rPr>
                        <w:t>(</w:t>
                      </w:r>
                      <w:r w:rsidR="0084615A" w:rsidRPr="0084615A">
                        <w:rPr>
                          <w:sz w:val="16"/>
                          <w:szCs w:val="16"/>
                        </w:rPr>
                        <w:t>02:52)</w:t>
                      </w:r>
                      <w:r w:rsidR="00DC7727" w:rsidRPr="0084615A">
                        <w:rPr>
                          <w:sz w:val="16"/>
                          <w:szCs w:val="16"/>
                        </w:rPr>
                        <w:tab/>
                      </w:r>
                      <w:r w:rsidR="00DC7727">
                        <w:tab/>
                      </w:r>
                      <w:r w:rsidR="00DC7727">
                        <w:tab/>
                      </w:r>
                      <w:r w:rsidR="00DC7727">
                        <w:tab/>
                      </w:r>
                      <w:r w:rsidR="00DC7727">
                        <w:tab/>
                      </w:r>
                    </w:p>
                    <w:p w14:paraId="751009D8" w14:textId="62501631" w:rsidR="0086330D" w:rsidRPr="007F20D3" w:rsidRDefault="0086330D" w:rsidP="0086330D">
                      <w:pPr>
                        <w:spacing w:after="0"/>
                      </w:pPr>
                      <w:r w:rsidRPr="007F20D3">
                        <w:t>0</w:t>
                      </w:r>
                      <w:r w:rsidR="00E72A12" w:rsidRPr="007F20D3">
                        <w:t>6</w:t>
                      </w:r>
                      <w:r w:rsidRPr="007F20D3">
                        <w:t xml:space="preserve"> </w:t>
                      </w:r>
                      <w:r w:rsidR="003B0A5D" w:rsidRPr="007F20D3">
                        <w:t>–</w:t>
                      </w:r>
                      <w:r w:rsidRPr="007F20D3">
                        <w:t xml:space="preserve"> </w:t>
                      </w:r>
                      <w:r w:rsidR="003B0A5D" w:rsidRPr="007F20D3">
                        <w:t xml:space="preserve">Des </w:t>
                      </w:r>
                      <w:proofErr w:type="spellStart"/>
                      <w:r w:rsidR="003B0A5D" w:rsidRPr="007F20D3">
                        <w:t>Oanzige</w:t>
                      </w:r>
                      <w:proofErr w:type="spellEnd"/>
                      <w:r w:rsidR="0084615A">
                        <w:t xml:space="preserve"> </w:t>
                      </w:r>
                      <w:r w:rsidR="0084615A" w:rsidRPr="0084615A">
                        <w:rPr>
                          <w:sz w:val="16"/>
                          <w:szCs w:val="16"/>
                        </w:rPr>
                        <w:t>(03:46)</w:t>
                      </w:r>
                    </w:p>
                    <w:p w14:paraId="3C777E05" w14:textId="73604EFE" w:rsidR="0086330D" w:rsidRPr="007F20D3" w:rsidRDefault="0086330D" w:rsidP="0086330D">
                      <w:pPr>
                        <w:spacing w:after="0"/>
                      </w:pPr>
                      <w:r w:rsidRPr="007F20D3">
                        <w:t>0</w:t>
                      </w:r>
                      <w:r w:rsidR="00E72A12" w:rsidRPr="007F20D3">
                        <w:t>7</w:t>
                      </w:r>
                      <w:r w:rsidRPr="007F20D3">
                        <w:t xml:space="preserve"> </w:t>
                      </w:r>
                      <w:r w:rsidR="00747643" w:rsidRPr="007F20D3">
                        <w:t>–</w:t>
                      </w:r>
                      <w:r w:rsidRPr="007F20D3">
                        <w:t xml:space="preserve"> </w:t>
                      </w:r>
                      <w:r w:rsidR="00747643" w:rsidRPr="007F20D3">
                        <w:t xml:space="preserve">I </w:t>
                      </w:r>
                      <w:proofErr w:type="spellStart"/>
                      <w:r w:rsidR="00747643" w:rsidRPr="007F20D3">
                        <w:t>kimm</w:t>
                      </w:r>
                      <w:proofErr w:type="spellEnd"/>
                      <w:r w:rsidR="00747643" w:rsidRPr="007F20D3">
                        <w:t xml:space="preserve"> vorbei</w:t>
                      </w:r>
                      <w:r w:rsidR="0084615A">
                        <w:t xml:space="preserve"> </w:t>
                      </w:r>
                      <w:r w:rsidR="004D4531" w:rsidRPr="00C04B68">
                        <w:rPr>
                          <w:sz w:val="16"/>
                          <w:szCs w:val="16"/>
                        </w:rPr>
                        <w:t>(03:33)</w:t>
                      </w:r>
                    </w:p>
                    <w:p w14:paraId="353CCD1E" w14:textId="19DD4DDE" w:rsidR="0086330D" w:rsidRPr="007F20D3" w:rsidRDefault="0086330D" w:rsidP="0086330D">
                      <w:pPr>
                        <w:spacing w:after="0"/>
                      </w:pPr>
                      <w:r w:rsidRPr="007F20D3">
                        <w:t>0</w:t>
                      </w:r>
                      <w:r w:rsidR="00E72A12" w:rsidRPr="007F20D3">
                        <w:t>8</w:t>
                      </w:r>
                      <w:r w:rsidRPr="007F20D3">
                        <w:t xml:space="preserve"> </w:t>
                      </w:r>
                      <w:r w:rsidR="00747643" w:rsidRPr="007F20D3">
                        <w:t>–</w:t>
                      </w:r>
                      <w:r w:rsidRPr="007F20D3">
                        <w:t xml:space="preserve"> </w:t>
                      </w:r>
                      <w:proofErr w:type="spellStart"/>
                      <w:r w:rsidR="00747643" w:rsidRPr="007F20D3">
                        <w:t>Muro</w:t>
                      </w:r>
                      <w:proofErr w:type="spellEnd"/>
                      <w:r w:rsidR="00747643" w:rsidRPr="007F20D3">
                        <w:t xml:space="preserve"> </w:t>
                      </w:r>
                      <w:proofErr w:type="spellStart"/>
                      <w:r w:rsidR="00747643" w:rsidRPr="007F20D3">
                        <w:t>Shavo</w:t>
                      </w:r>
                      <w:proofErr w:type="spellEnd"/>
                      <w:r w:rsidR="00C04B68">
                        <w:t xml:space="preserve"> </w:t>
                      </w:r>
                      <w:r w:rsidR="00C04B68" w:rsidRPr="00C04B68">
                        <w:rPr>
                          <w:sz w:val="16"/>
                          <w:szCs w:val="16"/>
                        </w:rPr>
                        <w:t>(02:46)</w:t>
                      </w:r>
                    </w:p>
                    <w:p w14:paraId="4F7C2CB5" w14:textId="15A712A5" w:rsidR="0086330D" w:rsidRPr="007F20D3" w:rsidRDefault="0086330D" w:rsidP="0086330D">
                      <w:pPr>
                        <w:spacing w:after="0"/>
                      </w:pPr>
                      <w:r w:rsidRPr="007F20D3">
                        <w:t>0</w:t>
                      </w:r>
                      <w:r w:rsidR="00E72A12" w:rsidRPr="007F20D3">
                        <w:t>9</w:t>
                      </w:r>
                      <w:r w:rsidRPr="007F20D3">
                        <w:t xml:space="preserve"> </w:t>
                      </w:r>
                      <w:r w:rsidR="00747643" w:rsidRPr="007F20D3">
                        <w:t>–</w:t>
                      </w:r>
                      <w:r w:rsidRPr="007F20D3">
                        <w:t xml:space="preserve"> </w:t>
                      </w:r>
                      <w:proofErr w:type="spellStart"/>
                      <w:r w:rsidR="00747643" w:rsidRPr="007F20D3">
                        <w:t>Guada</w:t>
                      </w:r>
                      <w:proofErr w:type="spellEnd"/>
                      <w:r w:rsidR="00747643" w:rsidRPr="007F20D3">
                        <w:t xml:space="preserve"> Geist</w:t>
                      </w:r>
                      <w:r w:rsidR="00C04B68">
                        <w:t xml:space="preserve"> </w:t>
                      </w:r>
                      <w:r w:rsidR="00C04B68" w:rsidRPr="00C04B68">
                        <w:rPr>
                          <w:sz w:val="16"/>
                          <w:szCs w:val="16"/>
                        </w:rPr>
                        <w:t>(02:41)</w:t>
                      </w:r>
                    </w:p>
                    <w:p w14:paraId="46A03C03" w14:textId="3C755AFA" w:rsidR="0086330D" w:rsidRPr="007F20D3" w:rsidRDefault="00E72A12" w:rsidP="00BD478D">
                      <w:pPr>
                        <w:spacing w:after="0"/>
                      </w:pPr>
                      <w:r w:rsidRPr="007F20D3">
                        <w:t>10</w:t>
                      </w:r>
                      <w:r w:rsidR="0086330D" w:rsidRPr="007F20D3">
                        <w:t xml:space="preserve"> </w:t>
                      </w:r>
                      <w:r w:rsidR="00FB55E2" w:rsidRPr="007F20D3">
                        <w:t>–</w:t>
                      </w:r>
                      <w:r w:rsidR="0086330D" w:rsidRPr="007F20D3">
                        <w:t xml:space="preserve"> </w:t>
                      </w:r>
                      <w:proofErr w:type="spellStart"/>
                      <w:r w:rsidR="00FB55E2" w:rsidRPr="007F20D3">
                        <w:t>Discotheka</w:t>
                      </w:r>
                      <w:proofErr w:type="spellEnd"/>
                      <w:r w:rsidR="00FB55E2" w:rsidRPr="007F20D3">
                        <w:t xml:space="preserve"> Bavaria</w:t>
                      </w:r>
                      <w:r w:rsidR="0042343B" w:rsidRPr="007F20D3">
                        <w:t xml:space="preserve"> </w:t>
                      </w:r>
                      <w:r w:rsidR="00C279D5" w:rsidRPr="00C279D5">
                        <w:rPr>
                          <w:sz w:val="16"/>
                          <w:szCs w:val="16"/>
                        </w:rPr>
                        <w:t>(03:20)</w:t>
                      </w:r>
                    </w:p>
                    <w:p w14:paraId="3C67D837" w14:textId="3DC1BDCD" w:rsidR="009D4333" w:rsidRDefault="009D4333" w:rsidP="0086330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006A7">
        <w:t>***</w:t>
      </w:r>
    </w:p>
    <w:p w14:paraId="5148D34C" w14:textId="2128556E" w:rsidR="00FD0A3D" w:rsidRDefault="00FD0A3D" w:rsidP="00B72E26">
      <w:pPr>
        <w:spacing w:after="0"/>
      </w:pPr>
    </w:p>
    <w:p w14:paraId="71DEEC77" w14:textId="60F9505B" w:rsidR="00A77259" w:rsidRDefault="00A77259" w:rsidP="00B72E26">
      <w:pPr>
        <w:spacing w:after="0"/>
      </w:pPr>
    </w:p>
    <w:p w14:paraId="1022739D" w14:textId="1FF7FC16" w:rsidR="00A77259" w:rsidRDefault="00A77259" w:rsidP="00B72E26">
      <w:pPr>
        <w:spacing w:after="0"/>
      </w:pPr>
    </w:p>
    <w:p w14:paraId="14BA148C" w14:textId="5920F46B" w:rsidR="00A77259" w:rsidRDefault="00A77259" w:rsidP="00B72E26">
      <w:pPr>
        <w:spacing w:after="0"/>
      </w:pPr>
    </w:p>
    <w:p w14:paraId="41B2EF6A" w14:textId="77777777" w:rsidR="00A77259" w:rsidRDefault="00A77259" w:rsidP="00B72E26">
      <w:pPr>
        <w:spacing w:after="0"/>
      </w:pPr>
    </w:p>
    <w:p w14:paraId="089783F6" w14:textId="77777777" w:rsidR="00A77259" w:rsidRDefault="00A77259" w:rsidP="00B72E26">
      <w:pPr>
        <w:spacing w:after="0"/>
      </w:pPr>
    </w:p>
    <w:p w14:paraId="37AE2EAA" w14:textId="77777777" w:rsidR="00A77259" w:rsidRDefault="00A77259" w:rsidP="00B72E26">
      <w:pPr>
        <w:spacing w:after="0"/>
      </w:pPr>
    </w:p>
    <w:p w14:paraId="3040EF60" w14:textId="77777777" w:rsidR="00A77259" w:rsidRDefault="00A77259" w:rsidP="00B72E26">
      <w:pPr>
        <w:spacing w:after="0"/>
      </w:pPr>
    </w:p>
    <w:p w14:paraId="462BF185" w14:textId="77777777" w:rsidR="00FD0A3D" w:rsidRDefault="00FD0A3D" w:rsidP="00FD0A3D">
      <w:pPr>
        <w:spacing w:after="0"/>
      </w:pPr>
    </w:p>
    <w:p w14:paraId="1EDD4546" w14:textId="178C9BE9" w:rsidR="00FD0A3D" w:rsidRDefault="00FD0A3D" w:rsidP="00FD0A3D">
      <w:pPr>
        <w:spacing w:after="0"/>
      </w:pPr>
    </w:p>
    <w:p w14:paraId="29B74C9F" w14:textId="4DC667AA" w:rsidR="00F60C2C" w:rsidRDefault="00F60C2C" w:rsidP="00FD0A3D">
      <w:pPr>
        <w:spacing w:after="0"/>
      </w:pPr>
    </w:p>
    <w:p w14:paraId="78034075" w14:textId="77777777" w:rsidR="00023CEB" w:rsidRDefault="00023CEB" w:rsidP="00023CEB">
      <w:pPr>
        <w:spacing w:after="0"/>
        <w:ind w:firstLine="708"/>
      </w:pPr>
    </w:p>
    <w:p w14:paraId="2FCCBA65" w14:textId="77777777" w:rsidR="00023CEB" w:rsidRDefault="00023CEB" w:rsidP="00023CEB">
      <w:pPr>
        <w:spacing w:after="0"/>
        <w:ind w:firstLine="708"/>
      </w:pPr>
    </w:p>
    <w:p w14:paraId="06F488D4" w14:textId="77777777" w:rsidR="001804A0" w:rsidRDefault="001804A0" w:rsidP="001804A0">
      <w:pPr>
        <w:spacing w:after="0" w:line="360" w:lineRule="auto"/>
        <w:rPr>
          <w:b/>
          <w:bCs/>
          <w:u w:val="single"/>
          <w:lang w:val="en-US"/>
        </w:rPr>
      </w:pPr>
      <w:r w:rsidRPr="003006A7">
        <w:rPr>
          <w:b/>
          <w:bCs/>
          <w:u w:val="single"/>
        </w:rPr>
        <w:t>Kompakt-Infos</w:t>
      </w:r>
      <w:r w:rsidRPr="003006A7">
        <w:rPr>
          <w:b/>
          <w:bCs/>
          <w:u w:val="single"/>
          <w:lang w:val="en-US"/>
        </w:rPr>
        <w:t>:</w:t>
      </w:r>
    </w:p>
    <w:p w14:paraId="6E31D014" w14:textId="51701BAB" w:rsidR="001804A0" w:rsidRPr="003006A7" w:rsidRDefault="001804A0" w:rsidP="001804A0">
      <w:pPr>
        <w:spacing w:after="0"/>
      </w:pPr>
      <w:r w:rsidRPr="003006A7">
        <w:rPr>
          <w:u w:val="single"/>
        </w:rPr>
        <w:t>Titel</w:t>
      </w:r>
      <w:r w:rsidRPr="003006A7">
        <w:t xml:space="preserve">: </w:t>
      </w:r>
      <w:proofErr w:type="spellStart"/>
      <w:r>
        <w:t>AliBabo</w:t>
      </w:r>
      <w:proofErr w:type="spellEnd"/>
    </w:p>
    <w:p w14:paraId="08088FC5" w14:textId="09DD7538" w:rsidR="001804A0" w:rsidRPr="003006A7" w:rsidRDefault="001804A0" w:rsidP="001804A0">
      <w:pPr>
        <w:spacing w:after="0"/>
      </w:pPr>
      <w:r w:rsidRPr="003006A7">
        <w:rPr>
          <w:u w:val="single"/>
        </w:rPr>
        <w:t>Inhalt</w:t>
      </w:r>
      <w:r w:rsidRPr="003006A7">
        <w:t>:</w:t>
      </w:r>
      <w:r>
        <w:t xml:space="preserve"> </w:t>
      </w:r>
      <w:r w:rsidRPr="003006A7">
        <w:t>1</w:t>
      </w:r>
      <w:r>
        <w:t>0</w:t>
      </w:r>
      <w:r w:rsidRPr="003006A7">
        <w:t xml:space="preserve"> Tracks, </w:t>
      </w:r>
      <w:r>
        <w:t>31</w:t>
      </w:r>
      <w:r w:rsidRPr="003006A7">
        <w:t>:</w:t>
      </w:r>
      <w:r>
        <w:t>54</w:t>
      </w:r>
      <w:r w:rsidRPr="003006A7">
        <w:t xml:space="preserve"> min</w:t>
      </w:r>
    </w:p>
    <w:p w14:paraId="4B803FD3" w14:textId="3532F055" w:rsidR="001804A0" w:rsidRPr="007F20D3" w:rsidRDefault="001804A0" w:rsidP="001804A0">
      <w:pPr>
        <w:spacing w:after="0"/>
      </w:pPr>
      <w:r>
        <w:rPr>
          <w:u w:val="single"/>
        </w:rPr>
        <w:t>L</w:t>
      </w:r>
      <w:r w:rsidRPr="00712E60">
        <w:rPr>
          <w:u w:val="single"/>
        </w:rPr>
        <w:t>abel</w:t>
      </w:r>
      <w:r>
        <w:t xml:space="preserve">: </w:t>
      </w:r>
      <w:r w:rsidRPr="003006A7">
        <w:t>Millaphon Records GmbH</w:t>
      </w:r>
    </w:p>
    <w:p w14:paraId="121D5187" w14:textId="18EC9255" w:rsidR="001804A0" w:rsidRPr="007F20D3" w:rsidRDefault="001804A0" w:rsidP="001804A0">
      <w:pPr>
        <w:spacing w:after="0"/>
      </w:pPr>
      <w:r w:rsidRPr="00DC7727">
        <w:rPr>
          <w:u w:val="single"/>
        </w:rPr>
        <w:t>Vertrieb</w:t>
      </w:r>
      <w:r>
        <w:t>: Sony Music Entertainment</w:t>
      </w:r>
    </w:p>
    <w:p w14:paraId="09CD73A6" w14:textId="7CCD8E19" w:rsidR="001804A0" w:rsidRPr="007F20D3" w:rsidRDefault="001804A0" w:rsidP="001804A0">
      <w:pPr>
        <w:spacing w:after="0"/>
      </w:pPr>
      <w:r w:rsidRPr="00CE170D">
        <w:rPr>
          <w:u w:val="single"/>
        </w:rPr>
        <w:t>Text &amp; Musik:</w:t>
      </w:r>
      <w:r>
        <w:t xml:space="preserve"> Django 3000</w:t>
      </w:r>
    </w:p>
    <w:p w14:paraId="5C179220" w14:textId="77777777" w:rsidR="00023CEB" w:rsidRDefault="00023CEB" w:rsidP="00023CEB">
      <w:pPr>
        <w:spacing w:after="0"/>
      </w:pPr>
    </w:p>
    <w:p w14:paraId="0F4DC2E0" w14:textId="77777777" w:rsidR="00293EBD" w:rsidRDefault="00293EBD" w:rsidP="00F60C2C">
      <w:pPr>
        <w:spacing w:after="0"/>
        <w:rPr>
          <w:b/>
          <w:u w:val="single"/>
        </w:rPr>
      </w:pPr>
    </w:p>
    <w:p w14:paraId="3539B868" w14:textId="77777777" w:rsidR="00293EBD" w:rsidRDefault="00293EBD" w:rsidP="00F60C2C">
      <w:pPr>
        <w:spacing w:after="0"/>
        <w:rPr>
          <w:b/>
          <w:u w:val="single"/>
        </w:rPr>
      </w:pPr>
    </w:p>
    <w:p w14:paraId="02644DFE" w14:textId="77777777" w:rsidR="00293EBD" w:rsidRDefault="00293EBD" w:rsidP="00F60C2C">
      <w:pPr>
        <w:spacing w:after="0"/>
        <w:rPr>
          <w:b/>
          <w:u w:val="single"/>
        </w:rPr>
      </w:pPr>
    </w:p>
    <w:p w14:paraId="5D10C570" w14:textId="77777777" w:rsidR="00293EBD" w:rsidRDefault="00293EBD" w:rsidP="00F60C2C">
      <w:pPr>
        <w:spacing w:after="0"/>
        <w:rPr>
          <w:b/>
          <w:u w:val="single"/>
        </w:rPr>
      </w:pPr>
    </w:p>
    <w:p w14:paraId="1C4B8084" w14:textId="77777777" w:rsidR="00A77259" w:rsidRPr="00023CEB" w:rsidRDefault="00A77259" w:rsidP="00F60C2C">
      <w:pPr>
        <w:spacing w:after="0"/>
      </w:pPr>
    </w:p>
    <w:sectPr w:rsidR="00A77259" w:rsidRPr="00023CEB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FB2CC" w14:textId="77777777" w:rsidR="0065033A" w:rsidRDefault="0065033A" w:rsidP="003006A7">
      <w:pPr>
        <w:spacing w:after="0" w:line="240" w:lineRule="auto"/>
      </w:pPr>
      <w:r>
        <w:separator/>
      </w:r>
    </w:p>
  </w:endnote>
  <w:endnote w:type="continuationSeparator" w:id="0">
    <w:p w14:paraId="3E0B712E" w14:textId="77777777" w:rsidR="0065033A" w:rsidRDefault="0065033A" w:rsidP="00300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0D84D" w14:textId="0839B1C8" w:rsidR="00E72A12" w:rsidRDefault="0068181B" w:rsidP="00E72A12">
    <w:pPr>
      <w:pStyle w:val="Fuzeile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88DCA7" wp14:editId="4812937B">
              <wp:simplePos x="0" y="0"/>
              <wp:positionH relativeFrom="column">
                <wp:posOffset>1891030</wp:posOffset>
              </wp:positionH>
              <wp:positionV relativeFrom="paragraph">
                <wp:posOffset>30480</wp:posOffset>
              </wp:positionV>
              <wp:extent cx="2057400" cy="552450"/>
              <wp:effectExtent l="0" t="0" r="0" b="0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5476959" w14:textId="785CFD1B" w:rsidR="00E72A12" w:rsidRPr="000C49D1" w:rsidRDefault="00E72A12" w:rsidP="000C49D1">
                          <w:pPr>
                            <w:pStyle w:val="Fuzeile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C49D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Millaphon Records GmbH</w:t>
                          </w:r>
                        </w:p>
                        <w:p w14:paraId="5A50D7DF" w14:textId="77777777" w:rsidR="0068181B" w:rsidRPr="000C49D1" w:rsidRDefault="00E72A12" w:rsidP="000C49D1">
                          <w:pPr>
                            <w:pStyle w:val="Fuzeile"/>
                            <w:jc w:val="center"/>
                            <w:rPr>
                              <w:rFonts w:cstheme="minorHAnsi"/>
                              <w:bCs/>
                              <w:sz w:val="12"/>
                              <w:szCs w:val="12"/>
                            </w:rPr>
                          </w:pPr>
                          <w:r w:rsidRPr="000C49D1">
                            <w:rPr>
                              <w:rFonts w:cstheme="minorHAnsi"/>
                              <w:bCs/>
                              <w:sz w:val="12"/>
                              <w:szCs w:val="12"/>
                            </w:rPr>
                            <w:t>Ursulastraße 9 - 80802 München</w:t>
                          </w:r>
                        </w:p>
                        <w:p w14:paraId="4F35945B" w14:textId="7273AA15" w:rsidR="00E72A12" w:rsidRPr="000C49D1" w:rsidRDefault="00E72A12" w:rsidP="000C49D1">
                          <w:pPr>
                            <w:pStyle w:val="Fuzeile"/>
                            <w:jc w:val="center"/>
                            <w:rPr>
                              <w:rFonts w:cstheme="minorHAnsi"/>
                              <w:bCs/>
                              <w:sz w:val="12"/>
                              <w:szCs w:val="12"/>
                            </w:rPr>
                          </w:pPr>
                          <w:proofErr w:type="gramStart"/>
                          <w:r w:rsidRPr="000C49D1">
                            <w:rPr>
                              <w:rFonts w:cstheme="minorHAnsi"/>
                              <w:bCs/>
                              <w:sz w:val="12"/>
                              <w:szCs w:val="12"/>
                            </w:rPr>
                            <w:t>presse@millaphon.de  –</w:t>
                          </w:r>
                          <w:proofErr w:type="gramEnd"/>
                          <w:r w:rsidRPr="000C49D1">
                            <w:rPr>
                              <w:rFonts w:cstheme="minorHAnsi"/>
                              <w:bCs/>
                              <w:sz w:val="12"/>
                              <w:szCs w:val="12"/>
                            </w:rPr>
                            <w:t xml:space="preserve">  089 - 4520 530 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88DCA7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7" type="#_x0000_t202" style="position:absolute;margin-left:148.9pt;margin-top:2.4pt;width:162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" fillcolor="white [3201]" stroked="f" strokeweight=".5pt">
              <v:textbox>
                <w:txbxContent>
                  <w:p w14:paraId="55476959" w14:textId="785CFD1B" w:rsidR="00E72A12" w:rsidRPr="000C49D1" w:rsidRDefault="00E72A12" w:rsidP="000C49D1">
                    <w:pPr>
                      <w:pStyle w:val="Fuzeile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C49D1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Millaphon Records GmbH</w:t>
                    </w:r>
                  </w:p>
                  <w:p w14:paraId="5A50D7DF" w14:textId="77777777" w:rsidR="0068181B" w:rsidRPr="000C49D1" w:rsidRDefault="00E72A12" w:rsidP="000C49D1">
                    <w:pPr>
                      <w:pStyle w:val="Fuzeile"/>
                      <w:jc w:val="center"/>
                      <w:rPr>
                        <w:rFonts w:cstheme="minorHAnsi"/>
                        <w:bCs/>
                        <w:sz w:val="12"/>
                        <w:szCs w:val="12"/>
                      </w:rPr>
                    </w:pPr>
                    <w:r w:rsidRPr="000C49D1">
                      <w:rPr>
                        <w:rFonts w:cstheme="minorHAnsi"/>
                        <w:bCs/>
                        <w:sz w:val="12"/>
                        <w:szCs w:val="12"/>
                      </w:rPr>
                      <w:t>Ursulastraße 9 - 80802 München</w:t>
                    </w:r>
                  </w:p>
                  <w:p w14:paraId="4F35945B" w14:textId="7273AA15" w:rsidR="00E72A12" w:rsidRPr="000C49D1" w:rsidRDefault="00E72A12" w:rsidP="000C49D1">
                    <w:pPr>
                      <w:pStyle w:val="Fuzeile"/>
                      <w:jc w:val="center"/>
                      <w:rPr>
                        <w:rFonts w:cstheme="minorHAnsi"/>
                        <w:bCs/>
                        <w:sz w:val="12"/>
                        <w:szCs w:val="12"/>
                      </w:rPr>
                    </w:pPr>
                    <w:r w:rsidRPr="000C49D1">
                      <w:rPr>
                        <w:rFonts w:cstheme="minorHAnsi"/>
                        <w:bCs/>
                        <w:sz w:val="12"/>
                        <w:szCs w:val="12"/>
                      </w:rPr>
                      <w:t>presse@millaphon.de  –  089 - 4520 530 19</w:t>
                    </w:r>
                  </w:p>
                </w:txbxContent>
              </v:textbox>
            </v:shape>
          </w:pict>
        </mc:Fallback>
      </mc:AlternateContent>
    </w:r>
  </w:p>
  <w:p w14:paraId="154D573D" w14:textId="219FC7D0" w:rsidR="00E72A12" w:rsidRDefault="00E72A12" w:rsidP="00E72A12">
    <w:pPr>
      <w:pStyle w:val="Fuzeile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A97D7" w14:textId="77777777" w:rsidR="0065033A" w:rsidRDefault="0065033A" w:rsidP="003006A7">
      <w:pPr>
        <w:spacing w:after="0" w:line="240" w:lineRule="auto"/>
      </w:pPr>
      <w:r>
        <w:separator/>
      </w:r>
    </w:p>
  </w:footnote>
  <w:footnote w:type="continuationSeparator" w:id="0">
    <w:p w14:paraId="7CD27B3A" w14:textId="77777777" w:rsidR="0065033A" w:rsidRDefault="0065033A" w:rsidP="00300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7E8A1" w14:textId="5ABAC1DF" w:rsidR="003006A7" w:rsidRDefault="00EE5365" w:rsidP="003006A7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59489A9D" wp14:editId="191C58B1">
          <wp:extent cx="1217930" cy="292658"/>
          <wp:effectExtent l="0" t="0" r="1270" b="0"/>
          <wp:docPr id="9" name="officeArt object" descr="Ein Bild, das Transport, Kran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fficeArt object" descr="Ein Bild, das Transport, Kran enthält.&#10;&#10;Automatisch generierte Beschreibu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4991" cy="30636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3006A7">
      <w:rPr>
        <w:b/>
        <w:bCs/>
        <w:sz w:val="24"/>
        <w:szCs w:val="24"/>
      </w:rPr>
      <w:t>___________________________________________________________________________</w:t>
    </w:r>
  </w:p>
  <w:p w14:paraId="1A740FD4" w14:textId="77777777" w:rsidR="003006A7" w:rsidRDefault="003006A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>
      <o:colormru v:ext="edit" colors="#441918,#42001c,#18000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6A7"/>
    <w:rsid w:val="000120EB"/>
    <w:rsid w:val="0001761F"/>
    <w:rsid w:val="00020380"/>
    <w:rsid w:val="00023CEB"/>
    <w:rsid w:val="0005391A"/>
    <w:rsid w:val="000B599B"/>
    <w:rsid w:val="000C49D1"/>
    <w:rsid w:val="00116915"/>
    <w:rsid w:val="00152555"/>
    <w:rsid w:val="0016537A"/>
    <w:rsid w:val="001762DC"/>
    <w:rsid w:val="001804A0"/>
    <w:rsid w:val="001D3FB7"/>
    <w:rsid w:val="00204B9E"/>
    <w:rsid w:val="002605F9"/>
    <w:rsid w:val="00293EBD"/>
    <w:rsid w:val="0029770C"/>
    <w:rsid w:val="002E6498"/>
    <w:rsid w:val="002F352C"/>
    <w:rsid w:val="003006A7"/>
    <w:rsid w:val="00335356"/>
    <w:rsid w:val="00387A28"/>
    <w:rsid w:val="00393569"/>
    <w:rsid w:val="003B0A5D"/>
    <w:rsid w:val="003B41D9"/>
    <w:rsid w:val="003B7583"/>
    <w:rsid w:val="003D1845"/>
    <w:rsid w:val="003E7054"/>
    <w:rsid w:val="003F40E1"/>
    <w:rsid w:val="0042343B"/>
    <w:rsid w:val="00437451"/>
    <w:rsid w:val="00481831"/>
    <w:rsid w:val="004B0556"/>
    <w:rsid w:val="004D4531"/>
    <w:rsid w:val="004E6270"/>
    <w:rsid w:val="0052296E"/>
    <w:rsid w:val="0053567D"/>
    <w:rsid w:val="005365D1"/>
    <w:rsid w:val="00555BBC"/>
    <w:rsid w:val="005A7F37"/>
    <w:rsid w:val="005E2EA9"/>
    <w:rsid w:val="00646876"/>
    <w:rsid w:val="0065033A"/>
    <w:rsid w:val="006724ED"/>
    <w:rsid w:val="0068181B"/>
    <w:rsid w:val="006A1D6C"/>
    <w:rsid w:val="006B1A27"/>
    <w:rsid w:val="006F5D08"/>
    <w:rsid w:val="00712E60"/>
    <w:rsid w:val="00737457"/>
    <w:rsid w:val="00747643"/>
    <w:rsid w:val="00792F30"/>
    <w:rsid w:val="007A07A8"/>
    <w:rsid w:val="007C2218"/>
    <w:rsid w:val="007D12F1"/>
    <w:rsid w:val="007D26BF"/>
    <w:rsid w:val="007D6B78"/>
    <w:rsid w:val="007F20D3"/>
    <w:rsid w:val="007F2535"/>
    <w:rsid w:val="00825A2C"/>
    <w:rsid w:val="00832775"/>
    <w:rsid w:val="00833A8F"/>
    <w:rsid w:val="0084615A"/>
    <w:rsid w:val="008466F8"/>
    <w:rsid w:val="0086330D"/>
    <w:rsid w:val="008B1731"/>
    <w:rsid w:val="008F5661"/>
    <w:rsid w:val="008F756F"/>
    <w:rsid w:val="00914D21"/>
    <w:rsid w:val="00975D65"/>
    <w:rsid w:val="00991729"/>
    <w:rsid w:val="009B6651"/>
    <w:rsid w:val="009D4333"/>
    <w:rsid w:val="00A02150"/>
    <w:rsid w:val="00A32BF8"/>
    <w:rsid w:val="00A6095D"/>
    <w:rsid w:val="00A72A36"/>
    <w:rsid w:val="00A77259"/>
    <w:rsid w:val="00A85F43"/>
    <w:rsid w:val="00AD0B76"/>
    <w:rsid w:val="00AF5BC0"/>
    <w:rsid w:val="00B01A49"/>
    <w:rsid w:val="00B02D2A"/>
    <w:rsid w:val="00B21727"/>
    <w:rsid w:val="00B72E26"/>
    <w:rsid w:val="00BB231F"/>
    <w:rsid w:val="00BC49EB"/>
    <w:rsid w:val="00BD478D"/>
    <w:rsid w:val="00BD697A"/>
    <w:rsid w:val="00C000F9"/>
    <w:rsid w:val="00C04B68"/>
    <w:rsid w:val="00C279D5"/>
    <w:rsid w:val="00C30FFA"/>
    <w:rsid w:val="00C32754"/>
    <w:rsid w:val="00C36D7E"/>
    <w:rsid w:val="00CD582F"/>
    <w:rsid w:val="00CE170D"/>
    <w:rsid w:val="00D038BE"/>
    <w:rsid w:val="00D112F4"/>
    <w:rsid w:val="00D527D8"/>
    <w:rsid w:val="00D668F5"/>
    <w:rsid w:val="00D907D9"/>
    <w:rsid w:val="00DC7727"/>
    <w:rsid w:val="00DD655A"/>
    <w:rsid w:val="00DF2B76"/>
    <w:rsid w:val="00E21A37"/>
    <w:rsid w:val="00E31646"/>
    <w:rsid w:val="00E31774"/>
    <w:rsid w:val="00E427BC"/>
    <w:rsid w:val="00E533AD"/>
    <w:rsid w:val="00E718E3"/>
    <w:rsid w:val="00E72A12"/>
    <w:rsid w:val="00EB35FE"/>
    <w:rsid w:val="00EC29E3"/>
    <w:rsid w:val="00EC2F6B"/>
    <w:rsid w:val="00EE5365"/>
    <w:rsid w:val="00F00370"/>
    <w:rsid w:val="00F60C2C"/>
    <w:rsid w:val="00F93D4D"/>
    <w:rsid w:val="00FA676F"/>
    <w:rsid w:val="00FB27D5"/>
    <w:rsid w:val="00FB55E2"/>
    <w:rsid w:val="00FD0A3D"/>
    <w:rsid w:val="00FD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441918,#42001c,#18000a"/>
    </o:shapedefaults>
    <o:shapelayout v:ext="edit">
      <o:idmap v:ext="edit" data="2"/>
    </o:shapelayout>
  </w:shapeDefaults>
  <w:decimalSymbol w:val=","/>
  <w:listSeparator w:val=";"/>
  <w14:docId w14:val="3B449BD7"/>
  <w15:docId w15:val="{22B9216A-2047-4B53-850A-FC7B02F5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E72A12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06A7"/>
    <w:rPr>
      <w:rFonts w:ascii="Tahoma" w:hAnsi="Tahoma" w:cs="Tahoma"/>
      <w:sz w:val="16"/>
      <w:szCs w:val="16"/>
    </w:rPr>
  </w:style>
  <w:style w:type="character" w:customStyle="1" w:styleId="Ohne">
    <w:name w:val="Ohne"/>
    <w:rsid w:val="003006A7"/>
  </w:style>
  <w:style w:type="paragraph" w:styleId="Kopfzeile">
    <w:name w:val="header"/>
    <w:basedOn w:val="Standard"/>
    <w:link w:val="KopfzeileZchn"/>
    <w:unhideWhenUsed/>
    <w:rsid w:val="00300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06A7"/>
  </w:style>
  <w:style w:type="paragraph" w:styleId="Fuzeile">
    <w:name w:val="footer"/>
    <w:basedOn w:val="Standard"/>
    <w:link w:val="FuzeileZchn"/>
    <w:uiPriority w:val="99"/>
    <w:unhideWhenUsed/>
    <w:rsid w:val="00300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06A7"/>
  </w:style>
  <w:style w:type="character" w:styleId="Hyperlink">
    <w:name w:val="Hyperlink"/>
    <w:basedOn w:val="Absatz-Standardschriftart"/>
    <w:uiPriority w:val="99"/>
    <w:unhideWhenUsed/>
    <w:rsid w:val="004E6270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72E26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E72A12"/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053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95ECCEAA591C47872A6F44B8284851" ma:contentTypeVersion="8" ma:contentTypeDescription="Ein neues Dokument erstellen." ma:contentTypeScope="" ma:versionID="2a8afb26648e56891ea83b8e89d46aaf">
  <xsd:schema xmlns:xsd="http://www.w3.org/2001/XMLSchema" xmlns:xs="http://www.w3.org/2001/XMLSchema" xmlns:p="http://schemas.microsoft.com/office/2006/metadata/properties" xmlns:ns2="15457795-cd68-45c0-b763-c3d0c2591ed0" targetNamespace="http://schemas.microsoft.com/office/2006/metadata/properties" ma:root="true" ma:fieldsID="78e0b61a3864a0755b5d2fcaf48c4884" ns2:_="">
    <xsd:import namespace="15457795-cd68-45c0-b763-c3d0c2591e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57795-cd68-45c0-b763-c3d0c2591e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58078D-1993-4B15-8CF0-2E357C170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457795-cd68-45c0-b763-c3d0c2591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88BBB6-2C92-4EB4-87C1-BBDDCB45D624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15457795-cd68-45c0-b763-c3d0c2591ed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AA46ED2-BDEA-46E6-A4CD-BC7037A576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Praktikant</dc:creator>
  <cp:lastModifiedBy>S.Frie</cp:lastModifiedBy>
  <cp:revision>52</cp:revision>
  <cp:lastPrinted>2022-04-08T13:48:00Z</cp:lastPrinted>
  <dcterms:created xsi:type="dcterms:W3CDTF">2022-04-07T11:24:00Z</dcterms:created>
  <dcterms:modified xsi:type="dcterms:W3CDTF">2022-04-11T12:05:00Z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0x010100BA95ECCEAA591C47872A6F44B8284851</vt:lpwstr>
  </property>
  <property fmtid="{D5CDD505-2E9C-101B-9397-08002B2CF9AE}" pid="3" name="Order">
    <vt:r8>306000</vt:r8>
  </property>
</Properties>
</file>